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25B61" w14:textId="77777777" w:rsidR="00FD197C" w:rsidRPr="002D5623" w:rsidRDefault="00FD197C" w:rsidP="00FD197C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4F587D2B" w14:textId="77777777" w:rsidR="00FD197C" w:rsidRPr="002D5623" w:rsidRDefault="00FD197C" w:rsidP="00FD197C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10C6A7CD" w14:textId="77777777" w:rsidR="00FD197C" w:rsidRPr="002D5623" w:rsidRDefault="00FD197C" w:rsidP="00FD197C">
      <w:pPr>
        <w:pStyle w:val="Nagwek1"/>
        <w:rPr>
          <w:rFonts w:ascii="Arial" w:hAnsi="Arial" w:cs="Arial"/>
          <w:sz w:val="22"/>
          <w:szCs w:val="22"/>
        </w:rPr>
      </w:pPr>
      <w:r w:rsidRPr="002D5623">
        <w:rPr>
          <w:rFonts w:ascii="Arial" w:hAnsi="Arial" w:cs="Arial"/>
          <w:b/>
          <w:bCs/>
          <w:sz w:val="22"/>
          <w:szCs w:val="22"/>
        </w:rPr>
        <w:t>KARTA KURSU</w:t>
      </w:r>
    </w:p>
    <w:p w14:paraId="30201A65" w14:textId="77777777" w:rsidR="00FD197C" w:rsidRPr="002D5623" w:rsidRDefault="00FD197C" w:rsidP="00F17405">
      <w:pPr>
        <w:autoSpaceDE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FD197C" w:rsidRPr="002D5623" w14:paraId="3EBAEFAD" w14:textId="77777777" w:rsidTr="00FD197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AA17400" w14:textId="77777777" w:rsidR="00FD197C" w:rsidRPr="002D5623" w:rsidRDefault="00FD197C" w:rsidP="00FD197C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7EEBFFA2" w14:textId="77777777" w:rsidR="00FD197C" w:rsidRPr="002D5623" w:rsidRDefault="00FD197C" w:rsidP="00FD197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Kultura języka polskiego</w:t>
            </w:r>
            <w:r w:rsidR="00FD440F" w:rsidRPr="002D5623">
              <w:rPr>
                <w:rFonts w:ascii="Arial" w:hAnsi="Arial" w:cs="Arial"/>
                <w:sz w:val="22"/>
                <w:szCs w:val="22"/>
              </w:rPr>
              <w:t xml:space="preserve"> 1</w:t>
            </w:r>
          </w:p>
        </w:tc>
      </w:tr>
      <w:tr w:rsidR="00FD197C" w:rsidRPr="002D5623" w14:paraId="7C2110DC" w14:textId="77777777" w:rsidTr="00FD197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4898336" w14:textId="77777777" w:rsidR="00FD197C" w:rsidRPr="002D5623" w:rsidRDefault="00FD197C" w:rsidP="00FD197C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A7B6D68" w14:textId="26C19BDF" w:rsidR="00FD197C" w:rsidRPr="002D5623" w:rsidRDefault="00FD197C" w:rsidP="00FD197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Polish language culture</w:t>
            </w:r>
            <w:r w:rsidR="005564BE" w:rsidRPr="002D5623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1</w:t>
            </w:r>
          </w:p>
        </w:tc>
      </w:tr>
    </w:tbl>
    <w:p w14:paraId="1B90BF36" w14:textId="77777777" w:rsidR="00FD197C" w:rsidRPr="002D5623" w:rsidRDefault="00FD197C" w:rsidP="00FD197C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FD197C" w:rsidRPr="002D5623" w14:paraId="614873E9" w14:textId="77777777" w:rsidTr="00FD197C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1B0434B0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B661503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Dr Marta Karamańska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6640DC18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FD197C" w:rsidRPr="002D5623" w14:paraId="131D603C" w14:textId="77777777" w:rsidTr="00FD197C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393A0C4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18B40FE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1649162F" w14:textId="77777777" w:rsidR="00FD197C" w:rsidRPr="002D5623" w:rsidRDefault="00FD197C" w:rsidP="00FD197C">
            <w:pPr>
              <w:suppressLineNumbers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Katedra Języka Polskiego</w:t>
            </w:r>
            <w:r w:rsidR="00FD440F" w:rsidRPr="002D5623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0CE4CE9C" w14:textId="77777777" w:rsidR="00FD197C" w:rsidRPr="002D5623" w:rsidRDefault="00FD197C" w:rsidP="00FD440F">
            <w:pPr>
              <w:suppressLineNumbers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Lingwistyki Kulturowej</w:t>
            </w:r>
          </w:p>
          <w:p w14:paraId="40D6FFBA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i Komunikacji Społecznej</w:t>
            </w:r>
          </w:p>
        </w:tc>
      </w:tr>
      <w:tr w:rsidR="00FD197C" w:rsidRPr="002D5623" w14:paraId="7725E750" w14:textId="77777777" w:rsidTr="00FD197C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019338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7C79B8BC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4B10BFD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197C" w:rsidRPr="002D5623" w14:paraId="4EAAED4C" w14:textId="77777777" w:rsidTr="00FD197C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427D251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06BC106C" w14:textId="77777777" w:rsidR="00FD197C" w:rsidRPr="002D5623" w:rsidRDefault="00BB0328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7CEAC0A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5E6B95" w14:textId="77777777" w:rsidR="00FD197C" w:rsidRPr="002D5623" w:rsidRDefault="00FD197C" w:rsidP="00FD197C">
      <w:pPr>
        <w:rPr>
          <w:rFonts w:ascii="Arial" w:hAnsi="Arial" w:cs="Arial"/>
          <w:sz w:val="22"/>
          <w:szCs w:val="22"/>
        </w:rPr>
      </w:pPr>
    </w:p>
    <w:p w14:paraId="5751E6FA" w14:textId="77777777" w:rsidR="00FD197C" w:rsidRPr="002D5623" w:rsidRDefault="00FD197C" w:rsidP="00FD197C">
      <w:pPr>
        <w:rPr>
          <w:rFonts w:ascii="Arial" w:hAnsi="Arial" w:cs="Arial"/>
          <w:sz w:val="22"/>
          <w:szCs w:val="22"/>
        </w:rPr>
      </w:pPr>
    </w:p>
    <w:p w14:paraId="7C16F955" w14:textId="77777777" w:rsidR="00FD197C" w:rsidRPr="002D5623" w:rsidRDefault="00FD197C" w:rsidP="008B188D">
      <w:pPr>
        <w:pStyle w:val="Tekstpodstawowy"/>
        <w:rPr>
          <w:rFonts w:ascii="Arial" w:hAnsi="Arial" w:cs="Arial"/>
          <w:sz w:val="22"/>
          <w:szCs w:val="22"/>
        </w:rPr>
      </w:pPr>
      <w:r w:rsidRPr="002D5623">
        <w:rPr>
          <w:rFonts w:ascii="Arial" w:hAnsi="Arial" w:cs="Arial"/>
          <w:sz w:val="22"/>
          <w:szCs w:val="22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FD197C" w:rsidRPr="002D5623" w14:paraId="386E68F7" w14:textId="77777777" w:rsidTr="00FD197C">
        <w:trPr>
          <w:trHeight w:val="1365"/>
        </w:trPr>
        <w:tc>
          <w:tcPr>
            <w:tcW w:w="9640" w:type="dxa"/>
          </w:tcPr>
          <w:p w14:paraId="18681D07" w14:textId="77777777" w:rsidR="00FD197C" w:rsidRPr="002D5623" w:rsidRDefault="00FD197C" w:rsidP="00FD197C">
            <w:pPr>
              <w:widowControl/>
              <w:suppressAutoHyphens w:val="0"/>
              <w:autoSpaceDE/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Celem kursu jest:</w:t>
            </w:r>
          </w:p>
          <w:p w14:paraId="6D2E65CA" w14:textId="594509BD" w:rsidR="00FD197C" w:rsidRPr="002D5623" w:rsidRDefault="00FD197C" w:rsidP="00FD197C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after="200"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zapoznanie studentów z dla kultury języka terminami (kultura języka, innowacja językowa, błąd językowy, norma językowa, kompetencja językowa, kompetencja komunikacyjna);</w:t>
            </w:r>
          </w:p>
          <w:p w14:paraId="2803E4D4" w14:textId="5E8F697A" w:rsidR="00FD197C" w:rsidRPr="002D5623" w:rsidRDefault="00FD197C" w:rsidP="00FD197C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after="200"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wyposażenie studentów w wiedzę i umiejętności pozwalające na własną ocenę zjawisk językowych w kontekście obowiązującej normy.</w:t>
            </w:r>
          </w:p>
        </w:tc>
      </w:tr>
    </w:tbl>
    <w:p w14:paraId="7EBD9E4C" w14:textId="77777777" w:rsidR="00FD197C" w:rsidRPr="002D5623" w:rsidRDefault="00FD197C" w:rsidP="00FD197C">
      <w:pPr>
        <w:rPr>
          <w:rFonts w:ascii="Arial" w:hAnsi="Arial" w:cs="Arial"/>
          <w:sz w:val="22"/>
          <w:szCs w:val="22"/>
        </w:rPr>
      </w:pPr>
    </w:p>
    <w:p w14:paraId="4B6ED041" w14:textId="77777777" w:rsidR="00FD197C" w:rsidRPr="002D5623" w:rsidRDefault="00FD197C" w:rsidP="00FD197C">
      <w:pPr>
        <w:rPr>
          <w:rFonts w:ascii="Arial" w:hAnsi="Arial" w:cs="Arial"/>
          <w:sz w:val="22"/>
          <w:szCs w:val="22"/>
        </w:rPr>
      </w:pPr>
    </w:p>
    <w:p w14:paraId="7538372F" w14:textId="77777777" w:rsidR="00FD197C" w:rsidRPr="002D5623" w:rsidRDefault="00F17405" w:rsidP="00F17405">
      <w:pPr>
        <w:rPr>
          <w:rFonts w:ascii="Arial" w:hAnsi="Arial" w:cs="Arial"/>
          <w:sz w:val="22"/>
          <w:szCs w:val="22"/>
        </w:rPr>
      </w:pPr>
      <w:r w:rsidRPr="002D5623">
        <w:rPr>
          <w:rFonts w:ascii="Arial" w:hAnsi="Arial" w:cs="Arial"/>
          <w:sz w:val="22"/>
          <w:szCs w:val="22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D197C" w:rsidRPr="002D5623" w14:paraId="284E6B73" w14:textId="77777777" w:rsidTr="00FD197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8AA03A8" w14:textId="77777777" w:rsidR="00FD197C" w:rsidRPr="002D5623" w:rsidRDefault="00FD197C" w:rsidP="00FD197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7D5B07FD" w14:textId="77777777" w:rsidR="00FD197C" w:rsidRPr="002D5623" w:rsidRDefault="00FD440F" w:rsidP="00FD440F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Podstawowa wiedza o systemie języka i jego funkcjach.</w:t>
            </w:r>
          </w:p>
        </w:tc>
      </w:tr>
      <w:tr w:rsidR="00FD197C" w:rsidRPr="002D5623" w14:paraId="013396CC" w14:textId="77777777" w:rsidTr="00FD197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637CDC0A" w14:textId="77777777" w:rsidR="00FD197C" w:rsidRPr="002D5623" w:rsidRDefault="00FD197C" w:rsidP="00FD197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8124D7D" w14:textId="77777777" w:rsidR="00FD197C" w:rsidRPr="002D5623" w:rsidRDefault="00FD440F" w:rsidP="00FD440F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Umiejętność krytycznego czytania tekstu</w:t>
            </w:r>
          </w:p>
        </w:tc>
      </w:tr>
      <w:tr w:rsidR="00FD197C" w:rsidRPr="002D5623" w14:paraId="5A0CC577" w14:textId="77777777" w:rsidTr="00FD197C">
        <w:tc>
          <w:tcPr>
            <w:tcW w:w="1941" w:type="dxa"/>
            <w:shd w:val="clear" w:color="auto" w:fill="DBE5F1"/>
            <w:vAlign w:val="center"/>
          </w:tcPr>
          <w:p w14:paraId="332CB02E" w14:textId="77777777" w:rsidR="00FD197C" w:rsidRPr="002D5623" w:rsidRDefault="00FD197C" w:rsidP="00FD197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546FA4A9" w14:textId="77777777" w:rsidR="00FD197C" w:rsidRPr="002D5623" w:rsidRDefault="00FD197C" w:rsidP="00FD197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7005520" w14:textId="77777777" w:rsidR="00FD197C" w:rsidRPr="002D5623" w:rsidRDefault="00FD197C" w:rsidP="00FD197C">
      <w:pPr>
        <w:rPr>
          <w:rFonts w:ascii="Arial" w:hAnsi="Arial" w:cs="Arial"/>
          <w:sz w:val="22"/>
          <w:szCs w:val="22"/>
        </w:rPr>
      </w:pPr>
    </w:p>
    <w:p w14:paraId="22CE7FDF" w14:textId="77777777" w:rsidR="00B715E3" w:rsidRPr="002D5623" w:rsidRDefault="00B715E3" w:rsidP="00FD197C">
      <w:pPr>
        <w:rPr>
          <w:rFonts w:ascii="Arial" w:hAnsi="Arial" w:cs="Arial"/>
          <w:sz w:val="22"/>
          <w:szCs w:val="22"/>
        </w:rPr>
      </w:pPr>
    </w:p>
    <w:p w14:paraId="670C6048" w14:textId="77777777" w:rsidR="00FD197C" w:rsidRPr="002D5623" w:rsidRDefault="00B715E3" w:rsidP="00F17405">
      <w:pPr>
        <w:rPr>
          <w:rFonts w:ascii="Arial" w:hAnsi="Arial" w:cs="Arial"/>
          <w:sz w:val="22"/>
          <w:szCs w:val="22"/>
        </w:rPr>
      </w:pPr>
      <w:r w:rsidRPr="002D5623">
        <w:rPr>
          <w:rFonts w:ascii="Arial" w:hAnsi="Arial" w:cs="Arial"/>
          <w:sz w:val="22"/>
          <w:szCs w:val="22"/>
        </w:rP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FD197C" w:rsidRPr="002D5623" w14:paraId="7A08D567" w14:textId="77777777" w:rsidTr="00FD197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0D694ED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31C4215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E1FEE62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D197C" w:rsidRPr="002D5623" w14:paraId="2475F938" w14:textId="77777777" w:rsidTr="00FD197C">
        <w:trPr>
          <w:cantSplit/>
          <w:trHeight w:val="1838"/>
        </w:trPr>
        <w:tc>
          <w:tcPr>
            <w:tcW w:w="1979" w:type="dxa"/>
            <w:vMerge/>
          </w:tcPr>
          <w:p w14:paraId="3FEFCC46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6D7C7D02" w14:textId="3ECE5432" w:rsidR="00FD440F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W01, definiuje pojęcia: kultura języka, innowacja językowa, błąd językowy, norma językowa, kompetencja językowa, kompetencja komunikacyjna;</w:t>
            </w:r>
          </w:p>
          <w:p w14:paraId="5BD49EED" w14:textId="77777777" w:rsidR="00FD440F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W02, zna kryteria oceny zjawisk językowych;</w:t>
            </w:r>
          </w:p>
          <w:p w14:paraId="06E1C4D7" w14:textId="77777777" w:rsidR="00FD440F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W03, ma wiedzę o typach błędów językowych, mechanizmach ich powstawania i sposobach eliminowania;</w:t>
            </w:r>
          </w:p>
          <w:p w14:paraId="1E491E4F" w14:textId="77777777" w:rsidR="00FD440F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W04, ma wiedzę na temat zróżnicowania współczesnej normy językowej;</w:t>
            </w:r>
          </w:p>
          <w:p w14:paraId="761C8AFF" w14:textId="77777777" w:rsidR="00FD440F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 xml:space="preserve">W05, </w:t>
            </w:r>
            <w:r w:rsidR="00FD440F" w:rsidRPr="002D5623">
              <w:rPr>
                <w:rFonts w:ascii="Arial" w:hAnsi="Arial" w:cs="Arial"/>
                <w:sz w:val="22"/>
                <w:szCs w:val="22"/>
              </w:rPr>
              <w:t>ma wiedzę na temat poradnictwa językowego;</w:t>
            </w:r>
          </w:p>
          <w:p w14:paraId="400D51B9" w14:textId="77777777" w:rsidR="00FD197C" w:rsidRPr="002D5623" w:rsidRDefault="00FD440F" w:rsidP="00FD197C">
            <w:pPr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 xml:space="preserve">W06, </w:t>
            </w:r>
            <w:r w:rsidR="00FD197C" w:rsidRPr="002D5623">
              <w:rPr>
                <w:rFonts w:ascii="Arial" w:hAnsi="Arial" w:cs="Arial"/>
                <w:sz w:val="22"/>
                <w:szCs w:val="22"/>
              </w:rPr>
              <w:t>zna tendencje rozwojowe współczesnej polszczyzny.</w:t>
            </w:r>
          </w:p>
        </w:tc>
        <w:tc>
          <w:tcPr>
            <w:tcW w:w="2365" w:type="dxa"/>
          </w:tcPr>
          <w:p w14:paraId="5A04EE10" w14:textId="5427E685" w:rsidR="00FD440F" w:rsidRPr="002D5623" w:rsidRDefault="00FD440F" w:rsidP="00FD440F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K</w:t>
            </w:r>
            <w:r w:rsidR="00F7398C">
              <w:rPr>
                <w:rFonts w:ascii="Arial" w:hAnsi="Arial" w:cs="Arial"/>
                <w:sz w:val="22"/>
                <w:szCs w:val="22"/>
              </w:rPr>
              <w:t>_</w:t>
            </w:r>
            <w:r w:rsidRPr="002D5623">
              <w:rPr>
                <w:rFonts w:ascii="Arial" w:hAnsi="Arial" w:cs="Arial"/>
                <w:sz w:val="22"/>
                <w:szCs w:val="22"/>
              </w:rPr>
              <w:t>W5, K</w:t>
            </w:r>
            <w:r w:rsidR="00F7398C">
              <w:rPr>
                <w:rFonts w:ascii="Arial" w:hAnsi="Arial" w:cs="Arial"/>
                <w:sz w:val="22"/>
                <w:szCs w:val="22"/>
              </w:rPr>
              <w:t>_</w:t>
            </w:r>
            <w:r w:rsidRPr="002D5623">
              <w:rPr>
                <w:rFonts w:ascii="Arial" w:hAnsi="Arial" w:cs="Arial"/>
                <w:sz w:val="22"/>
                <w:szCs w:val="22"/>
              </w:rPr>
              <w:t>W12</w:t>
            </w:r>
          </w:p>
          <w:p w14:paraId="0A2DBD13" w14:textId="77777777" w:rsidR="00FD197C" w:rsidRPr="002D5623" w:rsidRDefault="00FD197C" w:rsidP="00FD197C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7BB2C8A" w14:textId="77777777" w:rsidR="00FD197C" w:rsidRPr="002D5623" w:rsidRDefault="00FD197C" w:rsidP="00FD197C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2A86B2D" w14:textId="463341D9" w:rsidR="00FD197C" w:rsidRPr="002D5623" w:rsidRDefault="00FD440F" w:rsidP="00FD197C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K</w:t>
            </w:r>
            <w:r w:rsidR="00F7398C">
              <w:rPr>
                <w:rFonts w:ascii="Arial" w:hAnsi="Arial" w:cs="Arial"/>
                <w:sz w:val="22"/>
                <w:szCs w:val="22"/>
              </w:rPr>
              <w:t>_</w:t>
            </w:r>
            <w:r w:rsidRPr="002D5623">
              <w:rPr>
                <w:rFonts w:ascii="Arial" w:hAnsi="Arial" w:cs="Arial"/>
                <w:sz w:val="22"/>
                <w:szCs w:val="22"/>
              </w:rPr>
              <w:t>W5, K</w:t>
            </w:r>
            <w:r w:rsidR="00F7398C">
              <w:rPr>
                <w:rFonts w:ascii="Arial" w:hAnsi="Arial" w:cs="Arial"/>
                <w:sz w:val="22"/>
                <w:szCs w:val="22"/>
              </w:rPr>
              <w:t>_</w:t>
            </w:r>
            <w:r w:rsidRPr="002D5623">
              <w:rPr>
                <w:rFonts w:ascii="Arial" w:hAnsi="Arial" w:cs="Arial"/>
                <w:sz w:val="22"/>
                <w:szCs w:val="22"/>
              </w:rPr>
              <w:t>W12</w:t>
            </w:r>
          </w:p>
          <w:p w14:paraId="122443F0" w14:textId="4023DAFE" w:rsidR="00FD440F" w:rsidRPr="002D5623" w:rsidRDefault="00FD440F" w:rsidP="00FD440F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K</w:t>
            </w:r>
            <w:r w:rsidR="00F7398C">
              <w:rPr>
                <w:rFonts w:ascii="Arial" w:hAnsi="Arial" w:cs="Arial"/>
                <w:sz w:val="22"/>
                <w:szCs w:val="22"/>
              </w:rPr>
              <w:t>_</w:t>
            </w:r>
            <w:r w:rsidRPr="002D5623">
              <w:rPr>
                <w:rFonts w:ascii="Arial" w:hAnsi="Arial" w:cs="Arial"/>
                <w:sz w:val="22"/>
                <w:szCs w:val="22"/>
              </w:rPr>
              <w:t>W5, K</w:t>
            </w:r>
            <w:r w:rsidR="00F7398C">
              <w:rPr>
                <w:rFonts w:ascii="Arial" w:hAnsi="Arial" w:cs="Arial"/>
                <w:sz w:val="22"/>
                <w:szCs w:val="22"/>
              </w:rPr>
              <w:t>_</w:t>
            </w:r>
            <w:r w:rsidRPr="002D5623">
              <w:rPr>
                <w:rFonts w:ascii="Arial" w:hAnsi="Arial" w:cs="Arial"/>
                <w:sz w:val="22"/>
                <w:szCs w:val="22"/>
              </w:rPr>
              <w:t>W12</w:t>
            </w:r>
          </w:p>
          <w:p w14:paraId="144F1693" w14:textId="77777777" w:rsidR="00FD440F" w:rsidRPr="002D5623" w:rsidRDefault="00FD440F" w:rsidP="00FD440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21BB5A" w14:textId="2FD2D572" w:rsidR="00FD440F" w:rsidRPr="002D5623" w:rsidRDefault="00FD440F" w:rsidP="00FD440F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K</w:t>
            </w:r>
            <w:r w:rsidR="00F7398C">
              <w:rPr>
                <w:rFonts w:ascii="Arial" w:hAnsi="Arial" w:cs="Arial"/>
                <w:sz w:val="22"/>
                <w:szCs w:val="22"/>
              </w:rPr>
              <w:t>_</w:t>
            </w:r>
            <w:r w:rsidRPr="002D5623">
              <w:rPr>
                <w:rFonts w:ascii="Arial" w:hAnsi="Arial" w:cs="Arial"/>
                <w:sz w:val="22"/>
                <w:szCs w:val="22"/>
              </w:rPr>
              <w:t>W5, K</w:t>
            </w:r>
            <w:r w:rsidR="00F7398C">
              <w:rPr>
                <w:rFonts w:ascii="Arial" w:hAnsi="Arial" w:cs="Arial"/>
                <w:sz w:val="22"/>
                <w:szCs w:val="22"/>
              </w:rPr>
              <w:t>_</w:t>
            </w:r>
            <w:r w:rsidRPr="002D5623">
              <w:rPr>
                <w:rFonts w:ascii="Arial" w:hAnsi="Arial" w:cs="Arial"/>
                <w:sz w:val="22"/>
                <w:szCs w:val="22"/>
              </w:rPr>
              <w:t>W12</w:t>
            </w:r>
          </w:p>
          <w:p w14:paraId="5E1D3D24" w14:textId="77777777" w:rsidR="008B188D" w:rsidRPr="002D5623" w:rsidRDefault="008B188D" w:rsidP="008B18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BF78EE" w14:textId="399C7130" w:rsidR="008B188D" w:rsidRPr="002D5623" w:rsidRDefault="008B188D" w:rsidP="008B188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K</w:t>
            </w:r>
            <w:r w:rsidR="00F7398C">
              <w:rPr>
                <w:rFonts w:ascii="Arial" w:hAnsi="Arial" w:cs="Arial"/>
                <w:sz w:val="22"/>
                <w:szCs w:val="22"/>
              </w:rPr>
              <w:t>_</w:t>
            </w:r>
            <w:r w:rsidRPr="002D5623">
              <w:rPr>
                <w:rFonts w:ascii="Arial" w:hAnsi="Arial" w:cs="Arial"/>
                <w:sz w:val="22"/>
                <w:szCs w:val="22"/>
              </w:rPr>
              <w:t>W5, K</w:t>
            </w:r>
            <w:r w:rsidR="00F7398C">
              <w:rPr>
                <w:rFonts w:ascii="Arial" w:hAnsi="Arial" w:cs="Arial"/>
                <w:sz w:val="22"/>
                <w:szCs w:val="22"/>
              </w:rPr>
              <w:t>_</w:t>
            </w:r>
            <w:r w:rsidRPr="002D5623">
              <w:rPr>
                <w:rFonts w:ascii="Arial" w:hAnsi="Arial" w:cs="Arial"/>
                <w:sz w:val="22"/>
                <w:szCs w:val="22"/>
              </w:rPr>
              <w:t>W12</w:t>
            </w:r>
          </w:p>
          <w:p w14:paraId="268EF6B0" w14:textId="4483C505" w:rsidR="008B188D" w:rsidRPr="002D5623" w:rsidRDefault="008B188D" w:rsidP="008B188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K</w:t>
            </w:r>
            <w:r w:rsidR="00F7398C">
              <w:rPr>
                <w:rFonts w:ascii="Arial" w:hAnsi="Arial" w:cs="Arial"/>
                <w:sz w:val="22"/>
                <w:szCs w:val="22"/>
              </w:rPr>
              <w:t>_</w:t>
            </w:r>
            <w:r w:rsidRPr="002D5623">
              <w:rPr>
                <w:rFonts w:ascii="Arial" w:hAnsi="Arial" w:cs="Arial"/>
                <w:sz w:val="22"/>
                <w:szCs w:val="22"/>
              </w:rPr>
              <w:t>W5, K</w:t>
            </w:r>
            <w:r w:rsidR="00F7398C">
              <w:rPr>
                <w:rFonts w:ascii="Arial" w:hAnsi="Arial" w:cs="Arial"/>
                <w:sz w:val="22"/>
                <w:szCs w:val="22"/>
              </w:rPr>
              <w:t>_</w:t>
            </w:r>
            <w:r w:rsidRPr="002D5623">
              <w:rPr>
                <w:rFonts w:ascii="Arial" w:hAnsi="Arial" w:cs="Arial"/>
                <w:sz w:val="22"/>
                <w:szCs w:val="22"/>
              </w:rPr>
              <w:t>W6, K</w:t>
            </w:r>
            <w:r w:rsidR="00F7398C">
              <w:rPr>
                <w:rFonts w:ascii="Arial" w:hAnsi="Arial" w:cs="Arial"/>
                <w:sz w:val="22"/>
                <w:szCs w:val="22"/>
              </w:rPr>
              <w:t>_</w:t>
            </w:r>
            <w:r w:rsidRPr="002D5623">
              <w:rPr>
                <w:rFonts w:ascii="Arial" w:hAnsi="Arial" w:cs="Arial"/>
                <w:sz w:val="22"/>
                <w:szCs w:val="22"/>
              </w:rPr>
              <w:t>W12</w:t>
            </w:r>
          </w:p>
          <w:p w14:paraId="559A8891" w14:textId="77777777" w:rsidR="00FD197C" w:rsidRPr="002D5623" w:rsidRDefault="00FD197C" w:rsidP="008B188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CE6AB50" w14:textId="77777777" w:rsidR="00FD197C" w:rsidRPr="002D5623" w:rsidRDefault="00FD197C" w:rsidP="00FD197C">
      <w:pPr>
        <w:rPr>
          <w:rFonts w:ascii="Arial" w:hAnsi="Arial" w:cs="Arial"/>
          <w:sz w:val="22"/>
          <w:szCs w:val="22"/>
        </w:rPr>
      </w:pPr>
    </w:p>
    <w:p w14:paraId="18471154" w14:textId="77777777" w:rsidR="00FD197C" w:rsidRPr="002D5623" w:rsidRDefault="00FD197C" w:rsidP="00FD197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D197C" w:rsidRPr="002D5623" w14:paraId="5189CA49" w14:textId="77777777" w:rsidTr="00FD197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9708141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C1B8E3A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82C2B65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D197C" w:rsidRPr="002D5623" w14:paraId="5FB7B5D9" w14:textId="77777777" w:rsidTr="00F17405">
        <w:trPr>
          <w:cantSplit/>
          <w:trHeight w:val="1523"/>
        </w:trPr>
        <w:tc>
          <w:tcPr>
            <w:tcW w:w="1985" w:type="dxa"/>
            <w:vMerge/>
          </w:tcPr>
          <w:p w14:paraId="2E223175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70D00E4C" w14:textId="77777777" w:rsidR="008B188D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U01, umie dokonać oceny zjawisk językowych (innowacji, tekstów, błędów);</w:t>
            </w:r>
          </w:p>
          <w:p w14:paraId="78C16DAC" w14:textId="4678CAAD" w:rsidR="008B188D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U02, rozpoznaje błędy</w:t>
            </w:r>
            <w:r w:rsidR="002D562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D5623">
              <w:rPr>
                <w:rFonts w:ascii="Arial" w:hAnsi="Arial" w:cs="Arial"/>
                <w:sz w:val="22"/>
                <w:szCs w:val="22"/>
              </w:rPr>
              <w:t>językowe i je klasyfikuje;</w:t>
            </w:r>
          </w:p>
          <w:p w14:paraId="2F994743" w14:textId="71D616E4" w:rsidR="00FD197C" w:rsidRPr="002D5623" w:rsidRDefault="00FD197C" w:rsidP="008B188D">
            <w:pPr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U03,</w:t>
            </w:r>
            <w:r w:rsidR="002D562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D5623">
              <w:rPr>
                <w:rFonts w:ascii="Arial" w:hAnsi="Arial" w:cs="Arial"/>
                <w:sz w:val="22"/>
                <w:szCs w:val="22"/>
              </w:rPr>
              <w:t>dostrzega i interpretuje różne zjawiska językowe, rozpoznając w nich tendencje charakterystyczne dla polszczyzny XX i XXI wieku.</w:t>
            </w:r>
          </w:p>
        </w:tc>
        <w:tc>
          <w:tcPr>
            <w:tcW w:w="2410" w:type="dxa"/>
          </w:tcPr>
          <w:p w14:paraId="264F9ED9" w14:textId="4937A0C2" w:rsidR="008B188D" w:rsidRPr="002D5623" w:rsidRDefault="008B188D" w:rsidP="008B188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K</w:t>
            </w:r>
            <w:r w:rsidR="00602B8C">
              <w:rPr>
                <w:rFonts w:ascii="Arial" w:hAnsi="Arial" w:cs="Arial"/>
                <w:sz w:val="22"/>
                <w:szCs w:val="22"/>
              </w:rPr>
              <w:t>_</w:t>
            </w:r>
            <w:r w:rsidRPr="002D5623">
              <w:rPr>
                <w:rFonts w:ascii="Arial" w:hAnsi="Arial" w:cs="Arial"/>
                <w:sz w:val="22"/>
                <w:szCs w:val="22"/>
              </w:rPr>
              <w:t>U1</w:t>
            </w:r>
          </w:p>
          <w:p w14:paraId="578DA593" w14:textId="77777777" w:rsidR="00FD197C" w:rsidRPr="002D5623" w:rsidRDefault="00FD197C" w:rsidP="008B18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15E1D3" w14:textId="721592AA" w:rsidR="008B188D" w:rsidRPr="002D5623" w:rsidRDefault="00FD197C" w:rsidP="008B188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K</w:t>
            </w:r>
            <w:r w:rsidR="00602B8C">
              <w:rPr>
                <w:rFonts w:ascii="Arial" w:hAnsi="Arial" w:cs="Arial"/>
                <w:sz w:val="22"/>
                <w:szCs w:val="22"/>
              </w:rPr>
              <w:t>_</w:t>
            </w:r>
            <w:r w:rsidRPr="002D5623">
              <w:rPr>
                <w:rFonts w:ascii="Arial" w:hAnsi="Arial" w:cs="Arial"/>
                <w:sz w:val="22"/>
                <w:szCs w:val="22"/>
              </w:rPr>
              <w:t>U1</w:t>
            </w:r>
          </w:p>
          <w:p w14:paraId="12854B4C" w14:textId="564DB042" w:rsidR="008B188D" w:rsidRPr="002D5623" w:rsidRDefault="008B188D" w:rsidP="008B188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K</w:t>
            </w:r>
            <w:r w:rsidR="00602B8C">
              <w:rPr>
                <w:rFonts w:ascii="Arial" w:hAnsi="Arial" w:cs="Arial"/>
                <w:sz w:val="22"/>
                <w:szCs w:val="22"/>
              </w:rPr>
              <w:t>_</w:t>
            </w:r>
            <w:r w:rsidRPr="002D5623">
              <w:rPr>
                <w:rFonts w:ascii="Arial" w:hAnsi="Arial" w:cs="Arial"/>
                <w:sz w:val="22"/>
                <w:szCs w:val="22"/>
              </w:rPr>
              <w:t>U1</w:t>
            </w:r>
          </w:p>
          <w:p w14:paraId="1EA66EF7" w14:textId="77777777" w:rsidR="008B188D" w:rsidRPr="002D5623" w:rsidRDefault="008B188D" w:rsidP="008B188D">
            <w:pPr>
              <w:widowControl/>
              <w:suppressAutoHyphens w:val="0"/>
              <w:autoSpaceDE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1FBB0BA" w14:textId="77777777" w:rsidR="00FD197C" w:rsidRPr="002D5623" w:rsidRDefault="00FD197C" w:rsidP="008B188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C81D6D" w14:textId="77777777" w:rsidR="00FD197C" w:rsidRPr="002D5623" w:rsidRDefault="00FD197C" w:rsidP="00FD197C">
      <w:pPr>
        <w:rPr>
          <w:rFonts w:ascii="Arial" w:hAnsi="Arial" w:cs="Arial"/>
          <w:sz w:val="22"/>
          <w:szCs w:val="22"/>
        </w:rPr>
      </w:pPr>
    </w:p>
    <w:p w14:paraId="091D9F0A" w14:textId="77777777" w:rsidR="00FD197C" w:rsidRPr="002D5623" w:rsidRDefault="00FD197C" w:rsidP="00FD197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D197C" w:rsidRPr="002D5623" w14:paraId="05CFC00D" w14:textId="77777777" w:rsidTr="00FD197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06AFE33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A6D3E1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21B210D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D197C" w:rsidRPr="002D5623" w14:paraId="0F671A07" w14:textId="77777777" w:rsidTr="00F17405">
        <w:trPr>
          <w:cantSplit/>
          <w:trHeight w:val="2004"/>
        </w:trPr>
        <w:tc>
          <w:tcPr>
            <w:tcW w:w="1985" w:type="dxa"/>
            <w:vMerge/>
          </w:tcPr>
          <w:p w14:paraId="0E075B69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B4A96D2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K01, rozumie potrzebę dbałości o poprawność językową własnych i cudzych tekstów;</w:t>
            </w:r>
          </w:p>
          <w:p w14:paraId="0788E1AA" w14:textId="48C6AA0A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K02, ma świadomość zmienności norm językowych i wynikając</w:t>
            </w:r>
            <w:r w:rsidR="00602B8C">
              <w:rPr>
                <w:rFonts w:ascii="Arial" w:hAnsi="Arial" w:cs="Arial"/>
                <w:sz w:val="22"/>
                <w:szCs w:val="22"/>
              </w:rPr>
              <w:t>ego</w:t>
            </w:r>
            <w:r w:rsidRPr="002D5623">
              <w:rPr>
                <w:rFonts w:ascii="Arial" w:hAnsi="Arial" w:cs="Arial"/>
                <w:sz w:val="22"/>
                <w:szCs w:val="22"/>
              </w:rPr>
              <w:t xml:space="preserve"> z tego faktu obowiąz</w:t>
            </w:r>
            <w:r w:rsidR="00602B8C">
              <w:rPr>
                <w:rFonts w:ascii="Arial" w:hAnsi="Arial" w:cs="Arial"/>
                <w:sz w:val="22"/>
                <w:szCs w:val="22"/>
              </w:rPr>
              <w:t>ku</w:t>
            </w:r>
            <w:r w:rsidRPr="002D5623">
              <w:rPr>
                <w:rFonts w:ascii="Arial" w:hAnsi="Arial" w:cs="Arial"/>
                <w:sz w:val="22"/>
                <w:szCs w:val="22"/>
              </w:rPr>
              <w:t xml:space="preserve"> uaktualniania wiedzy z zakresu językoznawstwa normatywnego;</w:t>
            </w:r>
          </w:p>
          <w:p w14:paraId="2945F566" w14:textId="553A1229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K03, docenia wartość język</w:t>
            </w:r>
            <w:r w:rsidR="00C47164">
              <w:rPr>
                <w:rFonts w:ascii="Arial" w:hAnsi="Arial" w:cs="Arial"/>
                <w:sz w:val="22"/>
                <w:szCs w:val="22"/>
              </w:rPr>
              <w:t>a</w:t>
            </w:r>
            <w:r w:rsidRPr="002D5623">
              <w:rPr>
                <w:rFonts w:ascii="Arial" w:hAnsi="Arial" w:cs="Arial"/>
                <w:sz w:val="22"/>
                <w:szCs w:val="22"/>
              </w:rPr>
              <w:t xml:space="preserve"> jako składnika kultury;</w:t>
            </w:r>
          </w:p>
          <w:p w14:paraId="7BE41E32" w14:textId="22DB7872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K04, ma</w:t>
            </w:r>
            <w:r w:rsidR="002D562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D5623">
              <w:rPr>
                <w:rFonts w:ascii="Arial" w:hAnsi="Arial" w:cs="Arial"/>
                <w:sz w:val="22"/>
                <w:szCs w:val="22"/>
              </w:rPr>
              <w:t>świadomość roli</w:t>
            </w:r>
            <w:r w:rsidR="00C47164">
              <w:rPr>
                <w:rFonts w:ascii="Arial" w:hAnsi="Arial" w:cs="Arial"/>
                <w:sz w:val="22"/>
                <w:szCs w:val="22"/>
              </w:rPr>
              <w:t>,</w:t>
            </w:r>
            <w:r w:rsidRPr="002D5623">
              <w:rPr>
                <w:rFonts w:ascii="Arial" w:hAnsi="Arial" w:cs="Arial"/>
                <w:sz w:val="22"/>
                <w:szCs w:val="22"/>
              </w:rPr>
              <w:t xml:space="preserve"> jaką pełni język w kontaktach indywidualnych i społecznych.</w:t>
            </w:r>
          </w:p>
        </w:tc>
        <w:tc>
          <w:tcPr>
            <w:tcW w:w="2410" w:type="dxa"/>
          </w:tcPr>
          <w:p w14:paraId="796763B0" w14:textId="28C2BDF7" w:rsidR="008B188D" w:rsidRPr="002D5623" w:rsidRDefault="008B188D" w:rsidP="008B188D">
            <w:pPr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K</w:t>
            </w:r>
            <w:r w:rsidR="00602B8C">
              <w:rPr>
                <w:rFonts w:ascii="Arial" w:hAnsi="Arial" w:cs="Arial"/>
                <w:sz w:val="22"/>
                <w:szCs w:val="22"/>
              </w:rPr>
              <w:t>_</w:t>
            </w:r>
            <w:r w:rsidRPr="002D5623">
              <w:rPr>
                <w:rFonts w:ascii="Arial" w:hAnsi="Arial" w:cs="Arial"/>
                <w:sz w:val="22"/>
                <w:szCs w:val="22"/>
              </w:rPr>
              <w:t>K1, K</w:t>
            </w:r>
            <w:r w:rsidR="00602B8C">
              <w:rPr>
                <w:rFonts w:ascii="Arial" w:hAnsi="Arial" w:cs="Arial"/>
                <w:sz w:val="22"/>
                <w:szCs w:val="22"/>
              </w:rPr>
              <w:t>_</w:t>
            </w:r>
            <w:r w:rsidRPr="002D5623">
              <w:rPr>
                <w:rFonts w:ascii="Arial" w:hAnsi="Arial" w:cs="Arial"/>
                <w:sz w:val="22"/>
                <w:szCs w:val="22"/>
              </w:rPr>
              <w:t>K5</w:t>
            </w:r>
          </w:p>
          <w:p w14:paraId="0E685D23" w14:textId="77777777" w:rsidR="008B188D" w:rsidRPr="002D5623" w:rsidRDefault="008B188D" w:rsidP="008B18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C9C77A" w14:textId="57685A5A" w:rsidR="008B188D" w:rsidRPr="002D5623" w:rsidRDefault="008B188D" w:rsidP="008B188D">
            <w:pPr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K</w:t>
            </w:r>
            <w:r w:rsidR="00602B8C">
              <w:rPr>
                <w:rFonts w:ascii="Arial" w:hAnsi="Arial" w:cs="Arial"/>
                <w:sz w:val="22"/>
                <w:szCs w:val="22"/>
              </w:rPr>
              <w:t>_</w:t>
            </w:r>
            <w:r w:rsidRPr="002D5623">
              <w:rPr>
                <w:rFonts w:ascii="Arial" w:hAnsi="Arial" w:cs="Arial"/>
                <w:sz w:val="22"/>
                <w:szCs w:val="22"/>
              </w:rPr>
              <w:t>K1, K</w:t>
            </w:r>
            <w:r w:rsidR="00602B8C">
              <w:rPr>
                <w:rFonts w:ascii="Arial" w:hAnsi="Arial" w:cs="Arial"/>
                <w:sz w:val="22"/>
                <w:szCs w:val="22"/>
              </w:rPr>
              <w:t>_K</w:t>
            </w:r>
            <w:r w:rsidRPr="002D5623">
              <w:rPr>
                <w:rFonts w:ascii="Arial" w:hAnsi="Arial" w:cs="Arial"/>
                <w:sz w:val="22"/>
                <w:szCs w:val="22"/>
              </w:rPr>
              <w:t>5</w:t>
            </w:r>
          </w:p>
          <w:p w14:paraId="5BF68343" w14:textId="77777777" w:rsidR="008B188D" w:rsidRPr="002D5623" w:rsidRDefault="008B188D" w:rsidP="008B18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16896B" w14:textId="77777777" w:rsidR="00F17405" w:rsidRPr="002D5623" w:rsidRDefault="00F17405" w:rsidP="008B18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A28CCF" w14:textId="33CAFA1A" w:rsidR="008B188D" w:rsidRPr="002D5623" w:rsidRDefault="00F17405" w:rsidP="008B188D">
            <w:pPr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K</w:t>
            </w:r>
            <w:r w:rsidR="00602B8C">
              <w:rPr>
                <w:rFonts w:ascii="Arial" w:hAnsi="Arial" w:cs="Arial"/>
                <w:sz w:val="22"/>
                <w:szCs w:val="22"/>
              </w:rPr>
              <w:t>_</w:t>
            </w:r>
            <w:r w:rsidRPr="002D5623">
              <w:rPr>
                <w:rFonts w:ascii="Arial" w:hAnsi="Arial" w:cs="Arial"/>
                <w:sz w:val="22"/>
                <w:szCs w:val="22"/>
              </w:rPr>
              <w:t>K1, K</w:t>
            </w:r>
            <w:r w:rsidR="00602B8C">
              <w:rPr>
                <w:rFonts w:ascii="Arial" w:hAnsi="Arial" w:cs="Arial"/>
                <w:sz w:val="22"/>
                <w:szCs w:val="22"/>
              </w:rPr>
              <w:t>_</w:t>
            </w:r>
            <w:r w:rsidRPr="002D5623">
              <w:rPr>
                <w:rFonts w:ascii="Arial" w:hAnsi="Arial" w:cs="Arial"/>
                <w:sz w:val="22"/>
                <w:szCs w:val="22"/>
              </w:rPr>
              <w:t>K5</w:t>
            </w:r>
          </w:p>
          <w:p w14:paraId="5900D137" w14:textId="0F707989" w:rsidR="00FD197C" w:rsidRPr="002D5623" w:rsidRDefault="008B188D" w:rsidP="00F17405">
            <w:pPr>
              <w:widowControl/>
              <w:suppressAutoHyphens w:val="0"/>
              <w:autoSpaceDE/>
              <w:spacing w:line="276" w:lineRule="auto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K</w:t>
            </w:r>
            <w:r w:rsidR="00602B8C">
              <w:rPr>
                <w:rFonts w:ascii="Arial" w:hAnsi="Arial" w:cs="Arial"/>
                <w:sz w:val="22"/>
                <w:szCs w:val="22"/>
              </w:rPr>
              <w:t>_</w:t>
            </w:r>
            <w:r w:rsidRPr="002D5623">
              <w:rPr>
                <w:rFonts w:ascii="Arial" w:hAnsi="Arial" w:cs="Arial"/>
                <w:sz w:val="22"/>
                <w:szCs w:val="22"/>
              </w:rPr>
              <w:t>K1, K</w:t>
            </w:r>
            <w:r w:rsidR="00602B8C">
              <w:rPr>
                <w:rFonts w:ascii="Arial" w:hAnsi="Arial" w:cs="Arial"/>
                <w:sz w:val="22"/>
                <w:szCs w:val="22"/>
              </w:rPr>
              <w:t>_</w:t>
            </w:r>
            <w:r w:rsidRPr="002D5623">
              <w:rPr>
                <w:rFonts w:ascii="Arial" w:hAnsi="Arial" w:cs="Arial"/>
                <w:sz w:val="22"/>
                <w:szCs w:val="22"/>
              </w:rPr>
              <w:t>K5</w:t>
            </w:r>
          </w:p>
        </w:tc>
      </w:tr>
    </w:tbl>
    <w:p w14:paraId="015E395E" w14:textId="77777777" w:rsidR="00FD197C" w:rsidRPr="002D5623" w:rsidRDefault="00FD197C" w:rsidP="00FD197C">
      <w:pPr>
        <w:rPr>
          <w:rFonts w:ascii="Arial" w:hAnsi="Arial" w:cs="Arial"/>
          <w:sz w:val="22"/>
          <w:szCs w:val="22"/>
        </w:rPr>
      </w:pPr>
    </w:p>
    <w:p w14:paraId="16CB6ED1" w14:textId="77777777" w:rsidR="00FD197C" w:rsidRPr="002D5623" w:rsidRDefault="00FD197C" w:rsidP="00FD197C">
      <w:pPr>
        <w:rPr>
          <w:rFonts w:ascii="Arial" w:hAnsi="Arial" w:cs="Arial"/>
          <w:sz w:val="22"/>
          <w:szCs w:val="22"/>
        </w:rPr>
      </w:pPr>
    </w:p>
    <w:p w14:paraId="15670D17" w14:textId="77777777" w:rsidR="00FD197C" w:rsidRPr="002D5623" w:rsidRDefault="00FD197C" w:rsidP="00FD197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D197C" w:rsidRPr="002D5623" w14:paraId="6AC6D616" w14:textId="77777777" w:rsidTr="00FD197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6DDD12" w14:textId="77777777" w:rsidR="00FD197C" w:rsidRPr="002D5623" w:rsidRDefault="00FD197C" w:rsidP="00FD197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FD197C" w:rsidRPr="002D5623" w14:paraId="56825F84" w14:textId="77777777" w:rsidTr="00FD197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9100AAE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776A109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0D0C985C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3DBCD7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FD197C" w:rsidRPr="002D5623" w14:paraId="25D09477" w14:textId="77777777" w:rsidTr="00FD197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2973BDE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5EE0A996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D6B595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27010A05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6DEA2314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4A50981F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0E8BFCC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4C12A31D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2087D9C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AC776A2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11ED7BA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4746F83A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8AD9414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06166FED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197C" w:rsidRPr="002D5623" w14:paraId="121FB536" w14:textId="77777777" w:rsidTr="00FD197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4DDC6A01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BDB7ADD" w14:textId="77777777" w:rsidR="00FD197C" w:rsidRPr="002D5623" w:rsidRDefault="008B188D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05233C" w14:textId="77777777" w:rsidR="00FD197C" w:rsidRPr="002D5623" w:rsidRDefault="008B188D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25A26B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CD4B2BE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DA14FD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7641250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51F7030" w14:textId="77777777" w:rsidR="00FD197C" w:rsidRPr="002D5623" w:rsidRDefault="00FD197C" w:rsidP="00FD19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778EF0" w14:textId="77777777" w:rsidR="00FD197C" w:rsidRPr="002D5623" w:rsidRDefault="00FD197C" w:rsidP="00FD197C">
      <w:pPr>
        <w:pStyle w:val="Zawartotabeli"/>
        <w:rPr>
          <w:rFonts w:ascii="Arial" w:hAnsi="Arial" w:cs="Arial"/>
          <w:sz w:val="22"/>
          <w:szCs w:val="22"/>
        </w:rPr>
      </w:pPr>
    </w:p>
    <w:p w14:paraId="36B3817A" w14:textId="77777777" w:rsidR="00FD197C" w:rsidRPr="002D5623" w:rsidRDefault="00FD197C" w:rsidP="00FD197C">
      <w:pPr>
        <w:pStyle w:val="Zawartotabeli"/>
        <w:rPr>
          <w:rFonts w:ascii="Arial" w:hAnsi="Arial" w:cs="Arial"/>
          <w:sz w:val="22"/>
          <w:szCs w:val="22"/>
        </w:rPr>
      </w:pPr>
    </w:p>
    <w:p w14:paraId="1F7AFB91" w14:textId="77777777" w:rsidR="00FD197C" w:rsidRPr="002D5623" w:rsidRDefault="00F17405" w:rsidP="00F17405">
      <w:pPr>
        <w:rPr>
          <w:rFonts w:ascii="Arial" w:hAnsi="Arial" w:cs="Arial"/>
          <w:sz w:val="22"/>
          <w:szCs w:val="22"/>
        </w:rPr>
      </w:pPr>
      <w:r w:rsidRPr="002D5623">
        <w:rPr>
          <w:rFonts w:ascii="Arial" w:hAnsi="Arial" w:cs="Arial"/>
          <w:sz w:val="22"/>
          <w:szCs w:val="22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91"/>
      </w:tblGrid>
      <w:tr w:rsidR="00FD197C" w:rsidRPr="002D5623" w14:paraId="5B2B4E50" w14:textId="77777777" w:rsidTr="00FD197C">
        <w:trPr>
          <w:trHeight w:val="335"/>
        </w:trPr>
        <w:tc>
          <w:tcPr>
            <w:tcW w:w="9591" w:type="dxa"/>
          </w:tcPr>
          <w:p w14:paraId="4C119FC6" w14:textId="1E9C3E0D" w:rsidR="00FD197C" w:rsidRPr="002D5623" w:rsidRDefault="00FD197C" w:rsidP="00FD197C">
            <w:pPr>
              <w:suppressLineNumbers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Wykład wykorzystujący prezentację</w:t>
            </w:r>
            <w:r w:rsidR="00F17405" w:rsidRPr="002D5623">
              <w:rPr>
                <w:rFonts w:ascii="Arial" w:hAnsi="Arial" w:cs="Arial"/>
                <w:sz w:val="22"/>
                <w:szCs w:val="22"/>
              </w:rPr>
              <w:t xml:space="preserve">; ćwiczenia </w:t>
            </w:r>
            <w:r w:rsidR="00C47164">
              <w:rPr>
                <w:rFonts w:ascii="Arial" w:hAnsi="Arial" w:cs="Arial"/>
                <w:sz w:val="22"/>
                <w:szCs w:val="22"/>
              </w:rPr>
              <w:t>–</w:t>
            </w:r>
            <w:r w:rsidR="002D562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17405" w:rsidRPr="002D5623">
              <w:rPr>
                <w:rFonts w:ascii="Arial" w:hAnsi="Arial" w:cs="Arial"/>
                <w:sz w:val="22"/>
                <w:szCs w:val="22"/>
              </w:rPr>
              <w:t>testy, zadania</w:t>
            </w:r>
          </w:p>
        </w:tc>
      </w:tr>
    </w:tbl>
    <w:p w14:paraId="276835AC" w14:textId="77777777" w:rsidR="00FD197C" w:rsidRPr="002D5623" w:rsidRDefault="00FD197C" w:rsidP="00FD197C">
      <w:pPr>
        <w:pStyle w:val="Zawartotabeli"/>
        <w:rPr>
          <w:rFonts w:ascii="Arial" w:hAnsi="Arial" w:cs="Arial"/>
          <w:sz w:val="22"/>
          <w:szCs w:val="22"/>
        </w:rPr>
      </w:pPr>
    </w:p>
    <w:p w14:paraId="63DFBC75" w14:textId="77777777" w:rsidR="00FD197C" w:rsidRPr="002D5623" w:rsidRDefault="00FD197C" w:rsidP="00FD197C">
      <w:pPr>
        <w:pStyle w:val="Zawartotabeli"/>
        <w:rPr>
          <w:rFonts w:ascii="Arial" w:hAnsi="Arial" w:cs="Arial"/>
          <w:sz w:val="22"/>
          <w:szCs w:val="22"/>
        </w:rPr>
      </w:pPr>
    </w:p>
    <w:p w14:paraId="194DBE75" w14:textId="77777777" w:rsidR="00FD197C" w:rsidRPr="002D5623" w:rsidRDefault="00FD197C" w:rsidP="00FD197C">
      <w:pPr>
        <w:pStyle w:val="Zawartotabeli"/>
        <w:rPr>
          <w:rFonts w:ascii="Arial" w:hAnsi="Arial" w:cs="Arial"/>
          <w:sz w:val="22"/>
          <w:szCs w:val="22"/>
        </w:rPr>
      </w:pPr>
      <w:r w:rsidRPr="002D5623">
        <w:rPr>
          <w:rFonts w:ascii="Arial" w:hAnsi="Arial" w:cs="Arial"/>
          <w:sz w:val="22"/>
          <w:szCs w:val="22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FD197C" w:rsidRPr="002D5623" w14:paraId="6EAA8F03" w14:textId="77777777" w:rsidTr="00FD197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6903BD6" w14:textId="77777777" w:rsidR="00FD197C" w:rsidRPr="002D5623" w:rsidRDefault="00FD197C" w:rsidP="00FD197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6545675" w14:textId="77777777" w:rsidR="00FD197C" w:rsidRPr="002D5623" w:rsidRDefault="00FD197C" w:rsidP="00FD197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2D5623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C85BEEB" w14:textId="77777777" w:rsidR="00FD197C" w:rsidRPr="002D5623" w:rsidRDefault="00FD197C" w:rsidP="00FD197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1F9ECF3" w14:textId="77777777" w:rsidR="00FD197C" w:rsidRPr="002D5623" w:rsidRDefault="00FD197C" w:rsidP="00FD197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C040D3A" w14:textId="77777777" w:rsidR="00FD197C" w:rsidRPr="002D5623" w:rsidRDefault="00FD197C" w:rsidP="00FD197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7C59F0" w14:textId="77777777" w:rsidR="00FD197C" w:rsidRPr="002D5623" w:rsidRDefault="00FD197C" w:rsidP="00FD197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7932D5F" w14:textId="77777777" w:rsidR="00FD197C" w:rsidRPr="002D5623" w:rsidRDefault="00FD197C" w:rsidP="00FD197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4405F8B" w14:textId="77777777" w:rsidR="00FD197C" w:rsidRPr="002D5623" w:rsidRDefault="00FD197C" w:rsidP="00FD197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49E1CA7" w14:textId="77777777" w:rsidR="00FD197C" w:rsidRPr="002D5623" w:rsidRDefault="00FD197C" w:rsidP="00FD197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0BE259B" w14:textId="77777777" w:rsidR="00FD197C" w:rsidRPr="002D5623" w:rsidRDefault="00FD197C" w:rsidP="00FD197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9B59D93" w14:textId="77777777" w:rsidR="00FD197C" w:rsidRPr="002D5623" w:rsidRDefault="008B188D" w:rsidP="00FD197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Praca z tekstem.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76AEA51" w14:textId="77777777" w:rsidR="00FD197C" w:rsidRPr="002D5623" w:rsidRDefault="00FD197C" w:rsidP="00FD197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ABFE12" w14:textId="77777777" w:rsidR="00FD197C" w:rsidRPr="002D5623" w:rsidRDefault="00FD197C" w:rsidP="00FD197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03EA772" w14:textId="77777777" w:rsidR="00FD197C" w:rsidRPr="002D5623" w:rsidRDefault="00FD197C" w:rsidP="00FD197C">
            <w:pPr>
              <w:ind w:left="113" w:right="113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Kolokwium zaliczeniowe</w:t>
            </w:r>
          </w:p>
        </w:tc>
      </w:tr>
      <w:tr w:rsidR="00FD197C" w:rsidRPr="002D5623" w14:paraId="527E09B2" w14:textId="77777777" w:rsidTr="00FD197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03D54B0" w14:textId="77777777" w:rsidR="00FD197C" w:rsidRPr="002D5623" w:rsidRDefault="00FD197C" w:rsidP="00FD197C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6BE69B4F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E10875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0E3391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DD0AF6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FA2535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7231AE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E8A85E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8FF4EA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B39BE3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701600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408E33A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02111E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579F11" w14:textId="77777777" w:rsidR="00FD197C" w:rsidRPr="002D5623" w:rsidRDefault="00BB0328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FD197C" w:rsidRPr="002D5623" w14:paraId="7CC73A3A" w14:textId="77777777" w:rsidTr="00FD197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846C62F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5E2DCEB7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6033ED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B4BEB9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059ED2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AA8913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596CE1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B2B873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5ADCE8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7D994E9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132864F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A577278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CF4368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59B025" w14:textId="77777777" w:rsidR="00FD197C" w:rsidRPr="002D5623" w:rsidRDefault="00BB0328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FD197C" w:rsidRPr="002D5623" w14:paraId="70BD822C" w14:textId="77777777" w:rsidTr="00FD197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211CB85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7FB957F2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6FECAF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D7B33D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0417CE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122237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B74C82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FED75E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98F734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4507FB9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F40C362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2946503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F3F8D6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9DEDEE" w14:textId="77777777" w:rsidR="00FD197C" w:rsidRPr="002D5623" w:rsidRDefault="00BB0328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FD197C" w:rsidRPr="002D5623" w14:paraId="1A7B5BD4" w14:textId="77777777" w:rsidTr="00FD197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137D376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45B82AE9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530CB4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1B29FD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268529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CF3CDA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5E518E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6BB709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59B73F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8D7EA12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E3B6385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765BAE3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BF5A93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029783" w14:textId="77777777" w:rsidR="00FD197C" w:rsidRPr="002D5623" w:rsidRDefault="00BB0328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FD197C" w:rsidRPr="002D5623" w14:paraId="23EACD51" w14:textId="77777777" w:rsidTr="00FD197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97E8253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lastRenderedPageBreak/>
              <w:t>W05</w:t>
            </w:r>
          </w:p>
        </w:tc>
        <w:tc>
          <w:tcPr>
            <w:tcW w:w="666" w:type="dxa"/>
            <w:shd w:val="clear" w:color="auto" w:fill="FFFFFF"/>
          </w:tcPr>
          <w:p w14:paraId="555A675E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3C6A5A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C8B313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8A921A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13E41C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22D8F9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EA70EB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FAC481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9518099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6BF5176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A4FA95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2DCA05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ABFBE2" w14:textId="77777777" w:rsidR="00FD197C" w:rsidRPr="002D5623" w:rsidRDefault="00BB0328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B188D" w:rsidRPr="002D5623" w14:paraId="6E0F03DA" w14:textId="77777777" w:rsidTr="00FD197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1D36975" w14:textId="77777777" w:rsidR="008B188D" w:rsidRPr="002D5623" w:rsidRDefault="008B188D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W06</w:t>
            </w:r>
          </w:p>
        </w:tc>
        <w:tc>
          <w:tcPr>
            <w:tcW w:w="666" w:type="dxa"/>
            <w:shd w:val="clear" w:color="auto" w:fill="FFFFFF"/>
          </w:tcPr>
          <w:p w14:paraId="2681567E" w14:textId="77777777" w:rsidR="008B188D" w:rsidRPr="002D5623" w:rsidRDefault="008B188D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DFE0F7" w14:textId="77777777" w:rsidR="008B188D" w:rsidRPr="002D5623" w:rsidRDefault="008B188D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C62F43" w14:textId="77777777" w:rsidR="008B188D" w:rsidRPr="002D5623" w:rsidRDefault="008B188D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0FD46A" w14:textId="77777777" w:rsidR="008B188D" w:rsidRPr="002D5623" w:rsidRDefault="008B188D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54AD63" w14:textId="77777777" w:rsidR="008B188D" w:rsidRPr="002D5623" w:rsidRDefault="008B188D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8CA8BA" w14:textId="77777777" w:rsidR="008B188D" w:rsidRPr="002D5623" w:rsidRDefault="008B188D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31A16B" w14:textId="77777777" w:rsidR="008B188D" w:rsidRPr="002D5623" w:rsidRDefault="008B188D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0A4209" w14:textId="77777777" w:rsidR="008B188D" w:rsidRPr="002D5623" w:rsidRDefault="008B188D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2944E01" w14:textId="77777777" w:rsidR="008B188D" w:rsidRPr="002D5623" w:rsidRDefault="008B188D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E814411" w14:textId="77777777" w:rsidR="008B188D" w:rsidRPr="002D5623" w:rsidRDefault="008B188D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01D39DC" w14:textId="77777777" w:rsidR="008B188D" w:rsidRPr="002D5623" w:rsidRDefault="008B188D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418629" w14:textId="77777777" w:rsidR="008B188D" w:rsidRPr="002D5623" w:rsidRDefault="008B188D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C4B98C" w14:textId="77777777" w:rsidR="008B188D" w:rsidRPr="002D5623" w:rsidRDefault="008B188D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FD197C" w:rsidRPr="002D5623" w14:paraId="3EFE043E" w14:textId="77777777" w:rsidTr="00FD197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113B3C9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BE50DF1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54D448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60A034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EEC0C2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65B276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7C267E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DD9083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FD91D0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2CF9017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FD77D50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8EF5523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A1F8F4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D88F4A" w14:textId="77777777" w:rsidR="00FD197C" w:rsidRPr="002D5623" w:rsidRDefault="00BB0328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FD197C" w:rsidRPr="002D5623" w14:paraId="7BE3FC34" w14:textId="77777777" w:rsidTr="00FD197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1F589D4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33B5528C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2C981B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D41615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5FE80A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559B41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31DB5E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B954F3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FCEA22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FAEFDEE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7507CA9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5CB3A22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8202EC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B6BFAD" w14:textId="77777777" w:rsidR="00FD197C" w:rsidRPr="002D5623" w:rsidRDefault="00BB0328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FD197C" w:rsidRPr="002D5623" w14:paraId="357D9337" w14:textId="77777777" w:rsidTr="00FD197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44F509C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21D460B1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8E2F0E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B0143C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052E38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CAEDD1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122BBE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24D012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4F1749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F3D0FB5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4905179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F9243B5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3C4BCD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34B12B" w14:textId="77777777" w:rsidR="00FD197C" w:rsidRPr="002D5623" w:rsidRDefault="00BB0328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FD197C" w:rsidRPr="002D5623" w14:paraId="6A0D6BCD" w14:textId="77777777" w:rsidTr="00FD197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D858198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75C96B2C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2177B6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FA5D5A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DC3689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2514BD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9970E0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8C0F87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3C72D4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30DFF1E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B00DC0A" w14:textId="77777777" w:rsidR="00FD197C" w:rsidRPr="002D5623" w:rsidRDefault="008B188D" w:rsidP="008B18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B066A0A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EC597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8F2865" w14:textId="77777777" w:rsidR="00FD197C" w:rsidRPr="002D5623" w:rsidRDefault="00BB0328" w:rsidP="008B18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FD197C" w:rsidRPr="002D5623" w14:paraId="5A2F7AEC" w14:textId="77777777" w:rsidTr="00FD197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FED91C2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77FD83BC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B3AF58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5A9A1D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D70787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489A56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55BC59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275369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B7BC03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7B482E7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0E9A28" w14:textId="77777777" w:rsidR="00FD197C" w:rsidRPr="002D5623" w:rsidRDefault="008B188D" w:rsidP="008B18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23CB9E3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B40CA2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559484" w14:textId="77777777" w:rsidR="00FD197C" w:rsidRPr="002D5623" w:rsidRDefault="00BB0328" w:rsidP="008B18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FD197C" w:rsidRPr="002D5623" w14:paraId="065CC172" w14:textId="77777777" w:rsidTr="00FD197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8B89F2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0637FD6E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0229BF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08547C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9DF98E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7B94A1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01A85F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A53414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CBCEF0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3CEA7C7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A0747EB" w14:textId="77777777" w:rsidR="00FD197C" w:rsidRPr="002D5623" w:rsidRDefault="008B188D" w:rsidP="008B18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5EFF48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7418D7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E9C5F9" w14:textId="77777777" w:rsidR="00FD197C" w:rsidRPr="002D5623" w:rsidRDefault="00BB0328" w:rsidP="008B18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FD197C" w:rsidRPr="002D5623" w14:paraId="074605D1" w14:textId="77777777" w:rsidTr="00FD197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F75D9AE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572CA294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65F4B6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69C800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2A98B2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309F55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5D6255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924ACB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C2783" w14:textId="77777777" w:rsidR="00FD197C" w:rsidRPr="002D5623" w:rsidRDefault="00FD197C" w:rsidP="00FD19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294974A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97CF5C2" w14:textId="77777777" w:rsidR="00FD197C" w:rsidRPr="002D5623" w:rsidRDefault="008B188D" w:rsidP="008B18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9ECE153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8D22CA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7C7FF8" w14:textId="77777777" w:rsidR="00FD197C" w:rsidRPr="002D5623" w:rsidRDefault="00BB0328" w:rsidP="008B18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2459E9A9" w14:textId="77777777" w:rsidR="00FD197C" w:rsidRPr="002D5623" w:rsidRDefault="00FD197C" w:rsidP="00FD197C">
      <w:pPr>
        <w:pStyle w:val="Zawartotabeli"/>
        <w:rPr>
          <w:rFonts w:ascii="Arial" w:hAnsi="Arial" w:cs="Arial"/>
          <w:sz w:val="22"/>
          <w:szCs w:val="22"/>
        </w:rPr>
      </w:pPr>
    </w:p>
    <w:p w14:paraId="2865BDDB" w14:textId="77777777" w:rsidR="00FD197C" w:rsidRPr="002D5623" w:rsidRDefault="00FD197C" w:rsidP="00FD197C">
      <w:pPr>
        <w:pStyle w:val="Zawartotabeli"/>
        <w:rPr>
          <w:rFonts w:ascii="Arial" w:hAnsi="Arial" w:cs="Arial"/>
          <w:sz w:val="22"/>
          <w:szCs w:val="22"/>
        </w:rPr>
      </w:pPr>
    </w:p>
    <w:p w14:paraId="62313CA5" w14:textId="77777777" w:rsidR="00FD197C" w:rsidRPr="002D5623" w:rsidRDefault="00FD197C" w:rsidP="00FD197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D197C" w:rsidRPr="002D5623" w14:paraId="2606E7C7" w14:textId="77777777" w:rsidTr="00FD197C">
        <w:tc>
          <w:tcPr>
            <w:tcW w:w="1941" w:type="dxa"/>
            <w:shd w:val="clear" w:color="auto" w:fill="DBE5F1"/>
            <w:vAlign w:val="center"/>
          </w:tcPr>
          <w:p w14:paraId="15F067BA" w14:textId="77777777" w:rsidR="00FD197C" w:rsidRPr="002D5623" w:rsidRDefault="00FD197C" w:rsidP="00FD197C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42C7FF9F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 xml:space="preserve"> Na zaliczenie składa się: </w:t>
            </w:r>
          </w:p>
          <w:p w14:paraId="0DA64152" w14:textId="5A50267F" w:rsidR="00FD197C" w:rsidRPr="002D5623" w:rsidRDefault="00FD197C" w:rsidP="00FD197C">
            <w:pPr>
              <w:widowControl/>
              <w:numPr>
                <w:ilvl w:val="0"/>
                <w:numId w:val="3"/>
              </w:numPr>
              <w:suppressLineNumbers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systematyczne przygotowanie i aktywny udział w zajęciach</w:t>
            </w:r>
          </w:p>
          <w:p w14:paraId="3E249000" w14:textId="77777777" w:rsidR="008B188D" w:rsidRPr="002D5623" w:rsidRDefault="008B188D" w:rsidP="00FD197C">
            <w:pPr>
              <w:widowControl/>
              <w:numPr>
                <w:ilvl w:val="0"/>
                <w:numId w:val="3"/>
              </w:numPr>
              <w:suppressLineNumbers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praca z tekstem; rozwiązywanie ćwiczeń</w:t>
            </w:r>
          </w:p>
          <w:p w14:paraId="1BB52618" w14:textId="77777777" w:rsidR="00BB0328" w:rsidRPr="002D5623" w:rsidRDefault="00BB0328" w:rsidP="00FD197C">
            <w:pPr>
              <w:widowControl/>
              <w:numPr>
                <w:ilvl w:val="0"/>
                <w:numId w:val="3"/>
              </w:numPr>
              <w:suppressLineNumbers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pozytywny wynik kolokwium</w:t>
            </w:r>
          </w:p>
          <w:p w14:paraId="0F83353F" w14:textId="77777777" w:rsidR="008B188D" w:rsidRPr="002D5623" w:rsidRDefault="008B188D" w:rsidP="008B188D">
            <w:pPr>
              <w:widowControl/>
              <w:suppressLineNumbers/>
              <w:suppressAutoHyphens w:val="0"/>
              <w:autoSpaceDE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379E7326" w14:textId="77777777" w:rsidR="008B188D" w:rsidRPr="002D5623" w:rsidRDefault="008B188D" w:rsidP="008B188D">
            <w:pPr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Wykład jest obowiązkowy.</w:t>
            </w:r>
          </w:p>
          <w:p w14:paraId="54B45AA9" w14:textId="77777777" w:rsidR="00FD197C" w:rsidRPr="002D5623" w:rsidRDefault="008B188D" w:rsidP="008B188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Studenta obowiązuje obecność na wszystkich zajęciach (stacjonarnych / zdalnych). W przypadku absencji obowiązuje zaliczenie treści kształcenia podczas dyżurów.</w:t>
            </w:r>
          </w:p>
        </w:tc>
      </w:tr>
    </w:tbl>
    <w:p w14:paraId="71F683B9" w14:textId="77777777" w:rsidR="00FD197C" w:rsidRPr="002D5623" w:rsidRDefault="00FD197C" w:rsidP="00FD197C">
      <w:pPr>
        <w:rPr>
          <w:rFonts w:ascii="Arial" w:hAnsi="Arial" w:cs="Arial"/>
          <w:sz w:val="22"/>
          <w:szCs w:val="22"/>
        </w:rPr>
      </w:pPr>
    </w:p>
    <w:p w14:paraId="19284686" w14:textId="77777777" w:rsidR="00FD197C" w:rsidRPr="002D5623" w:rsidRDefault="00FD197C" w:rsidP="00FD197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D197C" w:rsidRPr="002D5623" w14:paraId="149576EB" w14:textId="77777777" w:rsidTr="00FD197C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9262EF7" w14:textId="77777777" w:rsidR="00FD197C" w:rsidRPr="002D5623" w:rsidRDefault="00FD197C" w:rsidP="00FD197C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08E47A9F" w14:textId="2AEC7151" w:rsidR="00FD197C" w:rsidRPr="002D5623" w:rsidRDefault="00FD197C" w:rsidP="00FD197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</w:rPr>
              <w:t>Kurs może być prowadzony w formie stacjonarnej lub zdalnej</w:t>
            </w:r>
            <w:r w:rsidRPr="002D5623">
              <w:rPr>
                <w:rFonts w:ascii="Arial" w:hAnsi="Arial" w:cs="Arial"/>
                <w:color w:val="000000"/>
                <w:sz w:val="22"/>
                <w:szCs w:val="22"/>
              </w:rPr>
              <w:t xml:space="preserve"> w aplikacji Teams</w:t>
            </w:r>
            <w:r w:rsidR="006C4F62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14:paraId="4040E4C7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color w:val="000000"/>
                <w:sz w:val="22"/>
                <w:szCs w:val="22"/>
              </w:rPr>
              <w:t>Potwierdzeniem uczestnictwa studenta w zajęciach jest włączenie kamery oraz mikrofonu w aplikacji MS Teams (na życzenie osoby prowadzącej). W przypadku problemów technicznych, uniemożliwiających włączenie kamery i / lub mikrofonu, student może zostać zobligowany do ustnej lub pisemnej odpowiedzi – z zakresu treści realizowanych w trakcie zajęć – w innym, wyznaczonym przez osobę prowadzącą terminie.</w:t>
            </w:r>
          </w:p>
        </w:tc>
      </w:tr>
    </w:tbl>
    <w:p w14:paraId="44FFD9EE" w14:textId="77777777" w:rsidR="00FD197C" w:rsidRPr="002D5623" w:rsidRDefault="00FD197C" w:rsidP="00FD197C">
      <w:pPr>
        <w:rPr>
          <w:rFonts w:ascii="Arial" w:hAnsi="Arial" w:cs="Arial"/>
          <w:sz w:val="22"/>
          <w:szCs w:val="22"/>
        </w:rPr>
      </w:pPr>
    </w:p>
    <w:p w14:paraId="26586105" w14:textId="77777777" w:rsidR="00FD197C" w:rsidRPr="002D5623" w:rsidRDefault="00FD197C" w:rsidP="00FD197C">
      <w:pPr>
        <w:rPr>
          <w:rFonts w:ascii="Arial" w:hAnsi="Arial" w:cs="Arial"/>
          <w:sz w:val="22"/>
          <w:szCs w:val="22"/>
        </w:rPr>
      </w:pPr>
    </w:p>
    <w:p w14:paraId="278EC353" w14:textId="77777777" w:rsidR="00FD197C" w:rsidRPr="002D5623" w:rsidRDefault="00FD197C" w:rsidP="008B188D">
      <w:pPr>
        <w:pStyle w:val="Tekstpodstawowy"/>
        <w:rPr>
          <w:rFonts w:ascii="Arial" w:hAnsi="Arial" w:cs="Arial"/>
          <w:sz w:val="22"/>
          <w:szCs w:val="22"/>
        </w:rPr>
      </w:pPr>
      <w:r w:rsidRPr="002D5623"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D197C" w:rsidRPr="002D5623" w14:paraId="17DAB68D" w14:textId="77777777" w:rsidTr="00FD197C">
        <w:trPr>
          <w:trHeight w:val="1136"/>
        </w:trPr>
        <w:tc>
          <w:tcPr>
            <w:tcW w:w="9622" w:type="dxa"/>
          </w:tcPr>
          <w:p w14:paraId="2AE81E12" w14:textId="77777777" w:rsidR="00F17405" w:rsidRPr="002D5623" w:rsidRDefault="00F17405" w:rsidP="00685772">
            <w:pPr>
              <w:widowControl/>
              <w:tabs>
                <w:tab w:val="left" w:pos="354"/>
              </w:tabs>
              <w:suppressAutoHyphens w:val="0"/>
              <w:autoSpaceDE/>
              <w:ind w:left="354" w:hanging="142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D5623">
              <w:rPr>
                <w:rFonts w:ascii="Arial" w:hAnsi="Arial" w:cs="Arial"/>
                <w:sz w:val="22"/>
                <w:szCs w:val="22"/>
                <w:lang w:eastAsia="ar-SA"/>
              </w:rPr>
              <w:t>Wykład:</w:t>
            </w:r>
          </w:p>
          <w:p w14:paraId="25D666FE" w14:textId="77777777" w:rsidR="00685772" w:rsidRPr="002D5623" w:rsidRDefault="00685772" w:rsidP="00685772">
            <w:pPr>
              <w:widowControl/>
              <w:tabs>
                <w:tab w:val="left" w:pos="354"/>
              </w:tabs>
              <w:suppressAutoHyphens w:val="0"/>
              <w:autoSpaceDE/>
              <w:ind w:left="354" w:hanging="142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D5623">
              <w:rPr>
                <w:rFonts w:ascii="Arial" w:hAnsi="Arial" w:cs="Arial"/>
                <w:sz w:val="22"/>
                <w:szCs w:val="22"/>
                <w:lang w:eastAsia="ar-SA"/>
              </w:rPr>
              <w:t>1. Miejsce kultury języka wśród innych dyscyplin językoznawczych. Teoretyczne zagadnienia kultury języka. Zdefiniowanie pojęć: kultura języka, innowacja językowa, norma językowa, błąd językowy, kompetencja językowa, kompetencja komunikacyjna.</w:t>
            </w:r>
          </w:p>
          <w:p w14:paraId="2D39D892" w14:textId="77777777" w:rsidR="00685772" w:rsidRPr="002D5623" w:rsidRDefault="00685772" w:rsidP="00685772">
            <w:pPr>
              <w:widowControl/>
              <w:tabs>
                <w:tab w:val="left" w:pos="720"/>
              </w:tabs>
              <w:suppressAutoHyphens w:val="0"/>
              <w:autoSpaceDE/>
              <w:ind w:left="720" w:hanging="508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D5623">
              <w:rPr>
                <w:rFonts w:ascii="Arial" w:hAnsi="Arial" w:cs="Arial"/>
                <w:sz w:val="22"/>
                <w:szCs w:val="22"/>
                <w:lang w:eastAsia="ar-SA"/>
              </w:rPr>
              <w:t>2. Poradnictwo językowe, publikacje poprawnościowe.</w:t>
            </w:r>
          </w:p>
          <w:p w14:paraId="1F3618A8" w14:textId="0EB4E558" w:rsidR="00685772" w:rsidRPr="002D5623" w:rsidRDefault="00685772" w:rsidP="00685772">
            <w:pPr>
              <w:widowControl/>
              <w:tabs>
                <w:tab w:val="left" w:pos="720"/>
              </w:tabs>
              <w:suppressAutoHyphens w:val="0"/>
              <w:autoSpaceDE/>
              <w:ind w:left="720" w:hanging="508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D5623">
              <w:rPr>
                <w:rFonts w:ascii="Arial" w:hAnsi="Arial" w:cs="Arial"/>
                <w:sz w:val="22"/>
                <w:szCs w:val="22"/>
                <w:lang w:eastAsia="ar-SA"/>
              </w:rPr>
              <w:t>3. Innowacja a błąd językowy</w:t>
            </w:r>
            <w:r w:rsidR="00736846">
              <w:rPr>
                <w:rFonts w:ascii="Arial" w:hAnsi="Arial" w:cs="Arial"/>
                <w:sz w:val="22"/>
                <w:szCs w:val="22"/>
                <w:lang w:eastAsia="ar-SA"/>
              </w:rPr>
              <w:t>.</w:t>
            </w:r>
            <w:r w:rsidRPr="002D5623">
              <w:rPr>
                <w:rFonts w:ascii="Arial" w:hAnsi="Arial" w:cs="Arial"/>
                <w:sz w:val="22"/>
                <w:szCs w:val="22"/>
                <w:lang w:eastAsia="ar-SA"/>
              </w:rPr>
              <w:t xml:space="preserve"> Kryteria oceny zjawisk językowych (innowacji, tekstów, błędów).</w:t>
            </w:r>
          </w:p>
          <w:p w14:paraId="795CA0AC" w14:textId="77777777" w:rsidR="00685772" w:rsidRPr="002D5623" w:rsidRDefault="00685772" w:rsidP="00685772">
            <w:pPr>
              <w:widowControl/>
              <w:tabs>
                <w:tab w:val="left" w:pos="720"/>
              </w:tabs>
              <w:suppressAutoHyphens w:val="0"/>
              <w:autoSpaceDE/>
              <w:ind w:left="720" w:hanging="508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D5623">
              <w:rPr>
                <w:rFonts w:ascii="Arial" w:hAnsi="Arial" w:cs="Arial"/>
                <w:sz w:val="22"/>
                <w:szCs w:val="22"/>
                <w:lang w:eastAsia="ar-SA"/>
              </w:rPr>
              <w:t xml:space="preserve">4. Zróżnicowanie współczesnej polszczyzny a zróżnicowanie normy językowej. </w:t>
            </w:r>
          </w:p>
          <w:p w14:paraId="718CD6CD" w14:textId="77777777" w:rsidR="00685772" w:rsidRPr="002D5623" w:rsidRDefault="00685772" w:rsidP="00685772">
            <w:pPr>
              <w:widowControl/>
              <w:tabs>
                <w:tab w:val="left" w:pos="720"/>
              </w:tabs>
              <w:suppressAutoHyphens w:val="0"/>
              <w:autoSpaceDE/>
              <w:ind w:left="720" w:hanging="508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D5623">
              <w:rPr>
                <w:rFonts w:ascii="Arial" w:hAnsi="Arial" w:cs="Arial"/>
                <w:sz w:val="22"/>
                <w:szCs w:val="22"/>
                <w:lang w:eastAsia="ar-SA"/>
              </w:rPr>
              <w:t>5. Poprawność w różnych podsystemach języka.</w:t>
            </w:r>
          </w:p>
          <w:p w14:paraId="43195B1A" w14:textId="77777777" w:rsidR="00685772" w:rsidRPr="002D5623" w:rsidRDefault="00685772" w:rsidP="00685772">
            <w:pPr>
              <w:widowControl/>
              <w:tabs>
                <w:tab w:val="left" w:pos="720"/>
              </w:tabs>
              <w:suppressAutoHyphens w:val="0"/>
              <w:autoSpaceDE/>
              <w:ind w:left="720" w:hanging="508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3EC8CC30" w14:textId="77777777" w:rsidR="00685772" w:rsidRPr="002D5623" w:rsidRDefault="00685772" w:rsidP="00685772">
            <w:pPr>
              <w:widowControl/>
              <w:tabs>
                <w:tab w:val="left" w:pos="720"/>
              </w:tabs>
              <w:suppressAutoHyphens w:val="0"/>
              <w:autoSpaceDE/>
              <w:ind w:left="720" w:hanging="508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D5623">
              <w:rPr>
                <w:rFonts w:ascii="Arial" w:hAnsi="Arial" w:cs="Arial"/>
                <w:sz w:val="22"/>
                <w:szCs w:val="22"/>
                <w:lang w:eastAsia="ar-SA"/>
              </w:rPr>
              <w:t>Ćwiczenia:</w:t>
            </w:r>
          </w:p>
          <w:p w14:paraId="384E1BD0" w14:textId="77777777" w:rsidR="00685772" w:rsidRPr="002D5623" w:rsidRDefault="00685772" w:rsidP="00685772">
            <w:pPr>
              <w:widowControl/>
              <w:tabs>
                <w:tab w:val="left" w:pos="720"/>
              </w:tabs>
              <w:suppressAutoHyphens w:val="0"/>
              <w:autoSpaceDE/>
              <w:ind w:left="720" w:hanging="508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D5623">
              <w:rPr>
                <w:rFonts w:ascii="Arial" w:hAnsi="Arial" w:cs="Arial"/>
                <w:sz w:val="22"/>
                <w:szCs w:val="22"/>
                <w:lang w:eastAsia="ar-SA"/>
              </w:rPr>
              <w:t>1. Umiejętność korzystania z publikacji poprawnościowych.</w:t>
            </w:r>
          </w:p>
          <w:p w14:paraId="278DD441" w14:textId="77777777" w:rsidR="00685772" w:rsidRPr="002D5623" w:rsidRDefault="00685772" w:rsidP="00685772">
            <w:pPr>
              <w:widowControl/>
              <w:tabs>
                <w:tab w:val="left" w:pos="720"/>
              </w:tabs>
              <w:suppressAutoHyphens w:val="0"/>
              <w:autoSpaceDE/>
              <w:ind w:left="720" w:hanging="508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D5623">
              <w:rPr>
                <w:rFonts w:ascii="Arial" w:hAnsi="Arial" w:cs="Arial"/>
                <w:sz w:val="22"/>
                <w:szCs w:val="22"/>
                <w:lang w:eastAsia="ar-SA"/>
              </w:rPr>
              <w:t>2. Poprawność artykulacyjna – ćwiczenia praktyczne (zróżnicowanie normy fonetycznej, wymowa literowa głosek, mechanizmy zbytniego upraszczania grup spółgłoskowych. Norma akcentowa i częste od niej odstępstwa).</w:t>
            </w:r>
          </w:p>
          <w:p w14:paraId="0714855A" w14:textId="77777777" w:rsidR="00685772" w:rsidRPr="002D5623" w:rsidRDefault="00685772" w:rsidP="00685772">
            <w:pPr>
              <w:widowControl/>
              <w:tabs>
                <w:tab w:val="left" w:pos="354"/>
              </w:tabs>
              <w:suppressAutoHyphens w:val="0"/>
              <w:autoSpaceDE/>
              <w:ind w:left="354" w:hanging="142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D5623">
              <w:rPr>
                <w:rFonts w:ascii="Arial" w:hAnsi="Arial" w:cs="Arial"/>
                <w:sz w:val="22"/>
                <w:szCs w:val="22"/>
                <w:lang w:eastAsia="ar-SA"/>
              </w:rPr>
              <w:t>3. Poprawność słowotwórcza: ocena poprawnościowa neologizmów słowotwórczych, zapożyczeń i neosemantyzmów. Społeczno-kulturowe uwarunkowania tworzenia żeńskich form tytułów i stanowisk. Tworzenie przymiotników od nazw miejscowych i ich ocena normatywna.</w:t>
            </w:r>
          </w:p>
          <w:p w14:paraId="394C88F7" w14:textId="77777777" w:rsidR="00685772" w:rsidRPr="002D5623" w:rsidRDefault="00685772" w:rsidP="00685772">
            <w:pPr>
              <w:widowControl/>
              <w:tabs>
                <w:tab w:val="left" w:pos="496"/>
              </w:tabs>
              <w:suppressAutoHyphens w:val="0"/>
              <w:autoSpaceDE/>
              <w:ind w:left="496" w:hanging="284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D5623">
              <w:rPr>
                <w:rFonts w:ascii="Arial" w:hAnsi="Arial" w:cs="Arial"/>
                <w:sz w:val="22"/>
                <w:szCs w:val="22"/>
                <w:lang w:eastAsia="ar-SA"/>
              </w:rPr>
              <w:lastRenderedPageBreak/>
              <w:t xml:space="preserve">4. Poprawność fleksyjna i składniowa: odmiana rodzimych i obcych nazw osobowych oraz nazw miejscowych. Wariantywność normy w zakresie wybranych paradygmatów fleksyjnych rzeczowników i przymiotników. Poprawność używania skrótów i skrótowców (ich liczba, rodzaj, odmiana i łączliwość składniowa). Fleksja i składnia liczebników. </w:t>
            </w:r>
          </w:p>
          <w:p w14:paraId="482F3935" w14:textId="77777777" w:rsidR="00685772" w:rsidRPr="002D5623" w:rsidRDefault="00685772" w:rsidP="00685772">
            <w:pPr>
              <w:widowControl/>
              <w:tabs>
                <w:tab w:val="left" w:pos="496"/>
              </w:tabs>
              <w:suppressAutoHyphens w:val="0"/>
              <w:autoSpaceDE/>
              <w:ind w:left="496" w:hanging="284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D5623">
              <w:rPr>
                <w:rFonts w:ascii="Arial" w:hAnsi="Arial" w:cs="Arial"/>
                <w:sz w:val="22"/>
                <w:szCs w:val="22"/>
                <w:lang w:eastAsia="ar-SA"/>
              </w:rPr>
              <w:t>5. Poprawność leksykalna i frazeologiczna: pojęcie normy leksykalnej i frazeologicznej. Nowe zjawiska w języku.</w:t>
            </w:r>
          </w:p>
          <w:p w14:paraId="56B2790C" w14:textId="77777777" w:rsidR="00FD197C" w:rsidRPr="002D5623" w:rsidRDefault="00FD197C" w:rsidP="00FD197C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</w:tbl>
    <w:p w14:paraId="3C99F5FF" w14:textId="77777777" w:rsidR="00FD197C" w:rsidRPr="002D5623" w:rsidRDefault="00FD197C" w:rsidP="00FD197C">
      <w:pPr>
        <w:rPr>
          <w:rFonts w:ascii="Arial" w:hAnsi="Arial" w:cs="Arial"/>
          <w:sz w:val="22"/>
          <w:szCs w:val="22"/>
        </w:rPr>
      </w:pPr>
    </w:p>
    <w:p w14:paraId="797F0901" w14:textId="77777777" w:rsidR="00FD197C" w:rsidRPr="002D5623" w:rsidRDefault="00FD197C" w:rsidP="00FD197C">
      <w:pPr>
        <w:rPr>
          <w:rFonts w:ascii="Arial" w:hAnsi="Arial" w:cs="Arial"/>
          <w:sz w:val="22"/>
          <w:szCs w:val="22"/>
        </w:rPr>
      </w:pPr>
    </w:p>
    <w:p w14:paraId="1989759C" w14:textId="77777777" w:rsidR="00FD197C" w:rsidRPr="002D5623" w:rsidRDefault="00685772" w:rsidP="00F17405">
      <w:pPr>
        <w:rPr>
          <w:rFonts w:ascii="Arial" w:hAnsi="Arial" w:cs="Arial"/>
          <w:sz w:val="22"/>
          <w:szCs w:val="22"/>
        </w:rPr>
      </w:pPr>
      <w:r w:rsidRPr="002D5623">
        <w:rPr>
          <w:rFonts w:ascii="Arial" w:hAnsi="Arial" w:cs="Arial"/>
          <w:sz w:val="22"/>
          <w:szCs w:val="22"/>
        </w:rPr>
        <w:t>Wykaz literatur</w:t>
      </w:r>
      <w:r w:rsidR="00F17405" w:rsidRPr="002D5623">
        <w:rPr>
          <w:rFonts w:ascii="Arial" w:hAnsi="Arial" w:cs="Arial"/>
          <w:sz w:val="22"/>
          <w:szCs w:val="22"/>
        </w:rPr>
        <w:t>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D197C" w:rsidRPr="002D5623" w14:paraId="7052B885" w14:textId="77777777" w:rsidTr="00FD197C">
        <w:trPr>
          <w:trHeight w:val="1098"/>
        </w:trPr>
        <w:tc>
          <w:tcPr>
            <w:tcW w:w="9622" w:type="dxa"/>
          </w:tcPr>
          <w:p w14:paraId="49719A18" w14:textId="77777777" w:rsidR="00FD197C" w:rsidRPr="002D5623" w:rsidRDefault="00FD197C" w:rsidP="00FD197C">
            <w:pPr>
              <w:widowControl/>
              <w:numPr>
                <w:ilvl w:val="0"/>
                <w:numId w:val="4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D5623">
              <w:rPr>
                <w:rFonts w:ascii="Arial" w:hAnsi="Arial" w:cs="Arial"/>
                <w:sz w:val="22"/>
                <w:szCs w:val="22"/>
                <w:lang w:eastAsia="ar-SA"/>
              </w:rPr>
              <w:t xml:space="preserve">H. Jadacka, </w:t>
            </w:r>
            <w:r w:rsidRPr="002D5623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 xml:space="preserve">Kultura języka polskiego. Fleksja, słowotwórstwo, składnia, </w:t>
            </w:r>
            <w:r w:rsidRPr="002D5623">
              <w:rPr>
                <w:rFonts w:ascii="Arial" w:hAnsi="Arial" w:cs="Arial"/>
                <w:sz w:val="22"/>
                <w:szCs w:val="22"/>
                <w:lang w:eastAsia="ar-SA"/>
              </w:rPr>
              <w:t>Warszawa 2005.</w:t>
            </w:r>
          </w:p>
          <w:p w14:paraId="26315BF1" w14:textId="77777777" w:rsidR="00FD197C" w:rsidRPr="002D5623" w:rsidRDefault="00FD197C" w:rsidP="00FD197C">
            <w:pPr>
              <w:widowControl/>
              <w:numPr>
                <w:ilvl w:val="0"/>
                <w:numId w:val="4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D5623">
              <w:rPr>
                <w:rFonts w:ascii="Arial" w:hAnsi="Arial" w:cs="Arial"/>
                <w:sz w:val="22"/>
                <w:szCs w:val="22"/>
                <w:lang w:eastAsia="ar-SA"/>
              </w:rPr>
              <w:t xml:space="preserve">H. Jadacka, A. Markowski, D. Zdunkiewicz-Jedynak, </w:t>
            </w:r>
            <w:r w:rsidRPr="002D5623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Poprawna polszczyzna. Hasła problemowe</w:t>
            </w:r>
            <w:r w:rsidRPr="002D5623">
              <w:rPr>
                <w:rFonts w:ascii="Arial" w:hAnsi="Arial" w:cs="Arial"/>
                <w:sz w:val="22"/>
                <w:szCs w:val="22"/>
                <w:lang w:eastAsia="ar-SA"/>
              </w:rPr>
              <w:t>, Warszawa 2008.</w:t>
            </w:r>
          </w:p>
          <w:p w14:paraId="4EA1027E" w14:textId="77777777" w:rsidR="00FD197C" w:rsidRPr="002D5623" w:rsidRDefault="00FD197C" w:rsidP="00FD197C">
            <w:pPr>
              <w:widowControl/>
              <w:numPr>
                <w:ilvl w:val="0"/>
                <w:numId w:val="4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D5623">
              <w:rPr>
                <w:rFonts w:ascii="Arial" w:hAnsi="Arial" w:cs="Arial"/>
                <w:sz w:val="22"/>
                <w:szCs w:val="22"/>
                <w:lang w:eastAsia="ar-SA"/>
              </w:rPr>
              <w:t xml:space="preserve">T. Karpowicz, Kultura języka polskiego. </w:t>
            </w:r>
            <w:r w:rsidRPr="002D5623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Wymowa, ortografia, interpunkcja</w:t>
            </w:r>
            <w:r w:rsidRPr="002D5623">
              <w:rPr>
                <w:rFonts w:ascii="Arial" w:hAnsi="Arial" w:cs="Arial"/>
                <w:sz w:val="22"/>
                <w:szCs w:val="22"/>
                <w:lang w:eastAsia="ar-SA"/>
              </w:rPr>
              <w:t>, Warszawa 2009</w:t>
            </w:r>
          </w:p>
          <w:p w14:paraId="11E982BA" w14:textId="77777777" w:rsidR="00FD197C" w:rsidRPr="002D5623" w:rsidRDefault="00FD197C" w:rsidP="00FD197C">
            <w:pPr>
              <w:widowControl/>
              <w:numPr>
                <w:ilvl w:val="0"/>
                <w:numId w:val="4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D5623">
              <w:rPr>
                <w:rFonts w:ascii="Arial" w:hAnsi="Arial" w:cs="Arial"/>
                <w:sz w:val="22"/>
                <w:szCs w:val="22"/>
                <w:lang w:eastAsia="ar-SA"/>
              </w:rPr>
              <w:t xml:space="preserve">A. Markowski, </w:t>
            </w:r>
            <w:r w:rsidRPr="002D5623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Kultura języka polskiego. Teoria. Zagadnienia leksykalne</w:t>
            </w:r>
            <w:r w:rsidRPr="002D5623">
              <w:rPr>
                <w:rFonts w:ascii="Arial" w:hAnsi="Arial" w:cs="Arial"/>
                <w:sz w:val="22"/>
                <w:szCs w:val="22"/>
                <w:lang w:eastAsia="ar-SA"/>
              </w:rPr>
              <w:t>, Warszawa 2005.</w:t>
            </w:r>
          </w:p>
          <w:p w14:paraId="4648E313" w14:textId="77777777" w:rsidR="00FD197C" w:rsidRPr="002D5623" w:rsidRDefault="00FD197C" w:rsidP="00FD197C">
            <w:pPr>
              <w:widowControl/>
              <w:numPr>
                <w:ilvl w:val="0"/>
                <w:numId w:val="4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D5623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Nowy słownik poprawnej polszczyzny</w:t>
            </w:r>
            <w:r w:rsidRPr="002D5623">
              <w:rPr>
                <w:rFonts w:ascii="Arial" w:hAnsi="Arial" w:cs="Arial"/>
                <w:sz w:val="22"/>
                <w:szCs w:val="22"/>
                <w:lang w:eastAsia="ar-SA"/>
              </w:rPr>
              <w:t xml:space="preserve">, red. A. Markowski, Warszawa 2000. </w:t>
            </w:r>
          </w:p>
          <w:p w14:paraId="753C3102" w14:textId="77777777" w:rsidR="00FD197C" w:rsidRPr="002D5623" w:rsidRDefault="00FD197C" w:rsidP="00FD197C">
            <w:pPr>
              <w:widowControl/>
              <w:numPr>
                <w:ilvl w:val="0"/>
                <w:numId w:val="4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D5623">
              <w:rPr>
                <w:rFonts w:ascii="Arial" w:hAnsi="Arial" w:cs="Arial"/>
                <w:sz w:val="22"/>
                <w:szCs w:val="22"/>
                <w:lang w:eastAsia="ar-SA"/>
              </w:rPr>
              <w:t>W</w:t>
            </w:r>
            <w:r w:rsidRPr="002D5623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ielki słownik poprawnej polszczyzny</w:t>
            </w:r>
            <w:r w:rsidRPr="002D5623">
              <w:rPr>
                <w:rFonts w:ascii="Arial" w:hAnsi="Arial" w:cs="Arial"/>
                <w:sz w:val="22"/>
                <w:szCs w:val="22"/>
                <w:lang w:eastAsia="ar-SA"/>
              </w:rPr>
              <w:t>, red. A. Markowski, Warszawa 2004.</w:t>
            </w:r>
          </w:p>
          <w:p w14:paraId="21310327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7DBFDA" w14:textId="77777777" w:rsidR="00FD197C" w:rsidRPr="002D5623" w:rsidRDefault="00FD197C" w:rsidP="00FD197C">
      <w:pPr>
        <w:rPr>
          <w:rFonts w:ascii="Arial" w:hAnsi="Arial" w:cs="Arial"/>
          <w:sz w:val="22"/>
          <w:szCs w:val="22"/>
        </w:rPr>
      </w:pPr>
    </w:p>
    <w:p w14:paraId="6335D9A5" w14:textId="77777777" w:rsidR="00FD197C" w:rsidRPr="002D5623" w:rsidRDefault="00F17405" w:rsidP="00F17405">
      <w:pPr>
        <w:rPr>
          <w:rFonts w:ascii="Arial" w:hAnsi="Arial" w:cs="Arial"/>
          <w:sz w:val="22"/>
          <w:szCs w:val="22"/>
        </w:rPr>
      </w:pPr>
      <w:r w:rsidRPr="002D5623">
        <w:rPr>
          <w:rFonts w:ascii="Arial" w:hAnsi="Arial" w:cs="Arial"/>
          <w:sz w:val="22"/>
          <w:szCs w:val="22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D197C" w:rsidRPr="002D5623" w14:paraId="72EBB5CC" w14:textId="77777777" w:rsidTr="00FD197C">
        <w:trPr>
          <w:trHeight w:val="837"/>
        </w:trPr>
        <w:tc>
          <w:tcPr>
            <w:tcW w:w="9622" w:type="dxa"/>
          </w:tcPr>
          <w:tbl>
            <w:tblPr>
              <w:tblW w:w="0" w:type="auto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472"/>
            </w:tblGrid>
            <w:tr w:rsidR="00685772" w:rsidRPr="002D5623" w14:paraId="376FCF20" w14:textId="77777777" w:rsidTr="009402C3">
              <w:trPr>
                <w:trHeight w:val="837"/>
              </w:trPr>
              <w:tc>
                <w:tcPr>
                  <w:tcW w:w="9622" w:type="dxa"/>
                </w:tcPr>
                <w:p w14:paraId="23EB8BC6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M. Bańko, M. Krajewska, </w:t>
                  </w:r>
                  <w:r w:rsidRPr="002D5623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ar-SA"/>
                    </w:rPr>
                    <w:t>Słownik wyrazów kłopotliwych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>, Warszawa 2002.</w:t>
                  </w:r>
                </w:p>
                <w:p w14:paraId="1E5DF5EF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sz w:val="22"/>
                      <w:szCs w:val="22"/>
                    </w:rPr>
                    <w:t xml:space="preserve">M. Bańko, </w:t>
                  </w:r>
                  <w:r w:rsidRPr="002D5623">
                    <w:rPr>
                      <w:rFonts w:ascii="Arial" w:hAnsi="Arial" w:cs="Arial"/>
                      <w:i/>
                      <w:sz w:val="22"/>
                      <w:szCs w:val="22"/>
                    </w:rPr>
                    <w:t>Słownik dobrego stylu czyli wyrazy które się lubią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</w:rPr>
                    <w:t>, Warszawa 2006.</w:t>
                  </w:r>
                </w:p>
                <w:p w14:paraId="15B0A4D9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>S. Bąba,</w:t>
                  </w:r>
                  <w:r w:rsidRPr="002D5623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ar-SA"/>
                    </w:rPr>
                    <w:t xml:space="preserve"> Kultura języka polskiego. Zagadnienia poprawności językowej w zakresie frazeologii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, Poznań 1978. </w:t>
                  </w:r>
                </w:p>
                <w:p w14:paraId="34B0D633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D. Buttler, H. Kurkowska, H. Satkiewicz, </w:t>
                  </w:r>
                  <w:r w:rsidRPr="002D5623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ar-SA"/>
                    </w:rPr>
                    <w:t>Kultura języka polskiego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, t. 1-2, Warszawa 1971 i nast. wyd. </w:t>
                  </w:r>
                </w:p>
                <w:p w14:paraId="7F16334C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A. Cegieła, A. Markowski, </w:t>
                  </w:r>
                  <w:r w:rsidRPr="002D5623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ar-SA"/>
                    </w:rPr>
                    <w:t>Z polszczyzną za pan brat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, Warszawa 1982. </w:t>
                  </w:r>
                </w:p>
                <w:p w14:paraId="11BAE379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W. Doroszewski, </w:t>
                  </w:r>
                  <w:r w:rsidRPr="002D5623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ar-SA"/>
                    </w:rPr>
                    <w:t>Kryteria poprawności językowej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, Warszawa 1950. </w:t>
                  </w:r>
                </w:p>
                <w:p w14:paraId="49B54BFC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W. Doroszewski, </w:t>
                  </w:r>
                  <w:r w:rsidRPr="002D5623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ar-SA"/>
                    </w:rPr>
                    <w:t>O kulturę słowa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, t. I, Warszawa 1962; t. II, Warszawa 1968; t. III, Warszawa 1979. </w:t>
                  </w:r>
                </w:p>
                <w:p w14:paraId="4B30D0C6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K. Gawęda, J. Lazewski, </w:t>
                  </w:r>
                  <w:r w:rsidRPr="002D5623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ar-SA"/>
                    </w:rPr>
                    <w:t>Uczymy się poprawnej wymowy – ćwiczenia usprawniające mówienie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, Warszawa 2005. </w:t>
                  </w:r>
                </w:p>
                <w:p w14:paraId="2AC607AF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color w:val="333333"/>
                      <w:sz w:val="22"/>
                      <w:szCs w:val="22"/>
                      <w:shd w:val="clear" w:color="auto" w:fill="FFFFFF"/>
                    </w:rPr>
                    <w:t>K. Gąsiorek, </w:t>
                  </w:r>
                  <w:r w:rsidRPr="002D5623">
                    <w:rPr>
                      <w:rStyle w:val="Uwydatnienie"/>
                      <w:rFonts w:ascii="Arial" w:hAnsi="Arial" w:cs="Arial"/>
                      <w:color w:val="333333"/>
                      <w:sz w:val="22"/>
                      <w:szCs w:val="22"/>
                      <w:shd w:val="clear" w:color="auto" w:fill="FFFFFF"/>
                    </w:rPr>
                    <w:t>Język polski? Nie taki trudny! Czyli jak unikać kłopotów językowych</w:t>
                  </w:r>
                  <w:r w:rsidRPr="002D5623">
                    <w:rPr>
                      <w:rFonts w:ascii="Arial" w:hAnsi="Arial" w:cs="Arial"/>
                      <w:color w:val="333333"/>
                      <w:sz w:val="22"/>
                      <w:szCs w:val="22"/>
                      <w:shd w:val="clear" w:color="auto" w:fill="FFFFFF"/>
                    </w:rPr>
                    <w:t>, Kraków 2006.</w:t>
                  </w:r>
                </w:p>
                <w:p w14:paraId="0A21908E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B. Klebanowska, W. Kochański, A. Markowski, </w:t>
                  </w:r>
                  <w:r w:rsidRPr="002D5623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ar-SA"/>
                    </w:rPr>
                    <w:t>O dobrej i złej polszczyźnie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>, Warszawa 1985 i nast. wyd.</w:t>
                  </w:r>
                </w:p>
                <w:p w14:paraId="44B3521B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color w:val="333333"/>
                      <w:sz w:val="22"/>
                      <w:szCs w:val="22"/>
                      <w:shd w:val="clear" w:color="auto" w:fill="FFFFFF"/>
                    </w:rPr>
                    <w:t>K. Kłosińska, </w:t>
                  </w:r>
                  <w:r w:rsidRPr="002D5623">
                    <w:rPr>
                      <w:rStyle w:val="Uwydatnienie"/>
                      <w:rFonts w:ascii="Arial" w:hAnsi="Arial" w:cs="Arial"/>
                      <w:color w:val="333333"/>
                      <w:sz w:val="22"/>
                      <w:szCs w:val="22"/>
                      <w:shd w:val="clear" w:color="auto" w:fill="FFFFFF"/>
                    </w:rPr>
                    <w:t>Co w mowie piszczy?</w:t>
                  </w:r>
                  <w:r w:rsidRPr="002D5623">
                    <w:rPr>
                      <w:rFonts w:ascii="Arial" w:hAnsi="Arial" w:cs="Arial"/>
                      <w:color w:val="333333"/>
                      <w:sz w:val="22"/>
                      <w:szCs w:val="22"/>
                      <w:shd w:val="clear" w:color="auto" w:fill="FFFFFF"/>
                    </w:rPr>
                    <w:t>, Poznań 2020.</w:t>
                  </w:r>
                </w:p>
                <w:p w14:paraId="2E61AA54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E. Kołodziejek, </w:t>
                  </w:r>
                  <w:r w:rsidRPr="002D5623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Koncepcje normy językowej i kodyfikacji w drugiej połowie XX wieku i na początku XXI wieku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</w:rPr>
                    <w:t>, „Poradnik Językowy” 8/2018.</w:t>
                  </w:r>
                </w:p>
                <w:p w14:paraId="73D02E28" w14:textId="1DE4E2E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E. Kołodziejek, </w:t>
                  </w:r>
                  <w:r w:rsidRPr="002D5623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Koncepcje normy językowej i kodyfikacji w drugiej połowie XX wieku i na początku XXI wieku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</w:rPr>
                    <w:t xml:space="preserve">, [w:] </w:t>
                  </w:r>
                  <w:r w:rsidRPr="002D5623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Problemy polskiej normy językowej i kodyfikacji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</w:rPr>
                    <w:t>, red. D. Zdunkiewicz-Jedynak</w:t>
                  </w:r>
                  <w:r w:rsidR="00176F3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</w:rPr>
                    <w:t>i</w:t>
                  </w:r>
                  <w:r w:rsidR="00176F3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</w:rPr>
                    <w:t>J. Liberek, Warszawa 2019.</w:t>
                  </w:r>
                </w:p>
                <w:p w14:paraId="1487A5FA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E. Kołodziejek, </w:t>
                  </w:r>
                  <w:r w:rsidRPr="002D5623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Nowe, nowsze, najnowsze. O zmianach we współczesnej polszczyźnie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</w:rPr>
                    <w:t>, Szczecin 2019.</w:t>
                  </w:r>
                </w:p>
                <w:p w14:paraId="32F71B99" w14:textId="70E16878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E. Kołodziejek, </w:t>
                  </w:r>
                  <w:r w:rsidRPr="002D5623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ar-SA"/>
                    </w:rPr>
                    <w:t>Odmieniajmy nazwiska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>!,</w:t>
                  </w:r>
                  <w:r w:rsidR="00176F3C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[w:] tejże, </w:t>
                  </w:r>
                  <w:r w:rsidRPr="002D5623">
                    <w:rPr>
                      <w:rStyle w:val="Pogrubienie"/>
                      <w:rFonts w:ascii="Arial" w:hAnsi="Arial" w:cs="Arial"/>
                      <w:b w:val="0"/>
                      <w:bCs w:val="0"/>
                      <w:i/>
                      <w:iCs/>
                      <w:sz w:val="22"/>
                      <w:szCs w:val="22"/>
                      <w:shd w:val="clear" w:color="auto" w:fill="FFFFFF"/>
                    </w:rPr>
                    <w:t>Poprawna polszczyzna w praktyce. Poradnik dla tych, którzy chcą dobrze mówić i pisać po polsku</w:t>
                  </w:r>
                  <w:r w:rsidRPr="002D5623">
                    <w:rPr>
                      <w:rStyle w:val="Pogrubienie"/>
                      <w:rFonts w:ascii="Arial" w:hAnsi="Arial" w:cs="Arial"/>
                      <w:b w:val="0"/>
                      <w:bCs w:val="0"/>
                      <w:sz w:val="22"/>
                      <w:szCs w:val="22"/>
                      <w:shd w:val="clear" w:color="auto" w:fill="FFFFFF"/>
                    </w:rPr>
                    <w:t xml:space="preserve">, Szczecin 2002 - </w:t>
                  </w:r>
                  <w:hyperlink r:id="rId7" w:history="1">
                    <w:r w:rsidRPr="002D5623">
                      <w:rPr>
                        <w:rStyle w:val="Hipercze"/>
                        <w:rFonts w:ascii="Arial" w:hAnsi="Arial" w:cs="Arial"/>
                        <w:sz w:val="22"/>
                        <w:szCs w:val="22"/>
                        <w:lang w:eastAsia="ar-SA"/>
                      </w:rPr>
                      <w:t>https://www.ewakolodziejek.pl/dla-studentow</w:t>
                    </w:r>
                  </w:hyperlink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 </w:t>
                  </w:r>
                </w:p>
                <w:p w14:paraId="4CEA83C3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E. Kołodziejek, </w:t>
                  </w:r>
                  <w:r w:rsidRPr="002D5623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Poprawna polszczyzna w praktyce Poradnik dla tych, którzy chcą dobrze mówić i pisać po polsku,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</w:rPr>
                    <w:t xml:space="preserve"> Szczecin 2002.</w:t>
                  </w:r>
                </w:p>
                <w:p w14:paraId="5BCDBF1B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color w:val="333333"/>
                      <w:sz w:val="22"/>
                      <w:szCs w:val="22"/>
                      <w:shd w:val="clear" w:color="auto" w:fill="FFFFFF"/>
                    </w:rPr>
                    <w:t>E. Kołodziejek, M. Kabata, R. Sidorowicz, </w:t>
                  </w:r>
                  <w:r w:rsidRPr="002D5623">
                    <w:rPr>
                      <w:rStyle w:val="Uwydatnienie"/>
                      <w:rFonts w:ascii="Arial" w:hAnsi="Arial" w:cs="Arial"/>
                      <w:color w:val="333333"/>
                      <w:sz w:val="22"/>
                      <w:szCs w:val="22"/>
                      <w:shd w:val="clear" w:color="auto" w:fill="FFFFFF"/>
                    </w:rPr>
                    <w:t>E-porady językowe</w:t>
                  </w:r>
                  <w:r w:rsidRPr="002D5623">
                    <w:rPr>
                      <w:rFonts w:ascii="Arial" w:hAnsi="Arial" w:cs="Arial"/>
                      <w:color w:val="333333"/>
                      <w:sz w:val="22"/>
                      <w:szCs w:val="22"/>
                      <w:shd w:val="clear" w:color="auto" w:fill="FFFFFF"/>
                    </w:rPr>
                    <w:t>, Szczecin 2009.</w:t>
                  </w:r>
                </w:p>
                <w:p w14:paraId="7F2964E4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W. Lubaś, S. Urbańczyk, </w:t>
                  </w:r>
                  <w:r w:rsidRPr="002D5623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ar-SA"/>
                    </w:rPr>
                    <w:t>Podręczny słownik poprawnej wymowy polskiej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, Warszawa 1990. </w:t>
                  </w:r>
                </w:p>
                <w:p w14:paraId="72108938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A. Markowski, </w:t>
                  </w:r>
                  <w:r w:rsidRPr="002D5623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ar-SA"/>
                    </w:rPr>
                    <w:t>Jak dobrze mówić i pisać po polsku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, Warszawa 2000. </w:t>
                  </w:r>
                </w:p>
                <w:p w14:paraId="7F6D1610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A. Markowski, </w:t>
                  </w:r>
                  <w:r w:rsidRPr="002D5623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ar-SA"/>
                    </w:rPr>
                    <w:t>Nowe spojrzenie na kryteria poprawności językowej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>, Warszawa 2012.</w:t>
                  </w:r>
                </w:p>
                <w:p w14:paraId="16F4533C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A. Markowski, </w:t>
                  </w:r>
                  <w:r w:rsidRPr="002D5623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ar-SA"/>
                    </w:rPr>
                    <w:t>Lepiej po polsku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>, Warszawa 2019.</w:t>
                  </w:r>
                </w:p>
                <w:p w14:paraId="3629DC2B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A. Markowski, </w:t>
                  </w:r>
                  <w:r w:rsidRPr="002D5623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ar-SA"/>
                    </w:rPr>
                    <w:t>Polszczyzna końca XX wieku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, Warszawa 1992. </w:t>
                  </w:r>
                </w:p>
                <w:p w14:paraId="7EF04060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lastRenderedPageBreak/>
                    <w:t xml:space="preserve">J. Miodek, </w:t>
                  </w:r>
                  <w:r w:rsidRPr="002D5623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ar-SA"/>
                    </w:rPr>
                    <w:t>Kultura języka w teorii i praktyce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, Wrocław 1983. </w:t>
                  </w:r>
                </w:p>
                <w:p w14:paraId="61E28C26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J. Miodek, </w:t>
                  </w:r>
                  <w:r w:rsidRPr="002D5623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ar-SA"/>
                    </w:rPr>
                    <w:t>Odpowiednie dać rzeczy słowo, Szkice o współczesnej polszczyźnie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, Wrocław 1987. </w:t>
                  </w:r>
                </w:p>
                <w:p w14:paraId="4B276F96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ar-SA"/>
                    </w:rPr>
                    <w:t xml:space="preserve"> Nowy słownik ortograficzny PWN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, red. E. Polański, Warszawa 1999. </w:t>
                  </w:r>
                </w:p>
                <w:p w14:paraId="42F0A8E8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color w:val="333333"/>
                      <w:sz w:val="22"/>
                      <w:szCs w:val="22"/>
                      <w:shd w:val="clear" w:color="auto" w:fill="FFFFFF"/>
                    </w:rPr>
                    <w:t>A. Naruszewicz-Duchlińska A., </w:t>
                  </w:r>
                  <w:r w:rsidRPr="002D5623">
                    <w:rPr>
                      <w:rStyle w:val="Uwydatnienie"/>
                      <w:rFonts w:ascii="Arial" w:hAnsi="Arial" w:cs="Arial"/>
                      <w:color w:val="333333"/>
                      <w:sz w:val="22"/>
                      <w:szCs w:val="22"/>
                      <w:shd w:val="clear" w:color="auto" w:fill="FFFFFF"/>
                    </w:rPr>
                    <w:t>Kultura zachowań językowych w internecie</w:t>
                  </w:r>
                  <w:r w:rsidRPr="002D5623">
                    <w:rPr>
                      <w:rFonts w:ascii="Arial" w:hAnsi="Arial" w:cs="Arial"/>
                      <w:color w:val="333333"/>
                      <w:sz w:val="22"/>
                      <w:szCs w:val="22"/>
                      <w:shd w:val="clear" w:color="auto" w:fill="FFFFFF"/>
                    </w:rPr>
                    <w:t>, Warszawa 2019.</w:t>
                  </w:r>
                </w:p>
                <w:p w14:paraId="258C96D6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ar-SA"/>
                    </w:rPr>
                    <w:t>O zagrożeniach i bogactwie polszczyzny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, red. J. Miodek, Wrocław 1996. </w:t>
                  </w:r>
                </w:p>
                <w:p w14:paraId="1D835F52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K. Ożóg, </w:t>
                  </w:r>
                  <w:r w:rsidRPr="002D5623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ar-SA"/>
                    </w:rPr>
                    <w:t>Polszczyzna przełomu XX i XXI wieku. Wybrane zagadnienia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, Rzeszów 2001. </w:t>
                  </w:r>
                </w:p>
                <w:p w14:paraId="53EC7C84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W. Pisarek, </w:t>
                  </w:r>
                  <w:r w:rsidRPr="002D5623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ar-SA"/>
                    </w:rPr>
                    <w:t>Słowa między ludźmi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, wyd. 2, zmien., Warszawa 2004. </w:t>
                  </w:r>
                </w:p>
                <w:p w14:paraId="3271C8D8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W. Pisarek, </w:t>
                  </w:r>
                  <w:r w:rsidRPr="002D5623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ar-SA"/>
                    </w:rPr>
                    <w:t>Czy to naprawdę po polsku? Poradnik językowy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, Warszawa 1993. </w:t>
                  </w:r>
                </w:p>
                <w:p w14:paraId="5232C7BB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ar-SA"/>
                    </w:rPr>
                    <w:t>Polszczyzna płata nam figle. Poradnik językowy dla każdego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>, red. J. Podracki, Warszawa 1991.</w:t>
                  </w:r>
                </w:p>
                <w:p w14:paraId="012532CB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J. Puzynina, </w:t>
                  </w:r>
                  <w:r w:rsidRPr="002D5623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ar-SA"/>
                    </w:rPr>
                    <w:t>O pojęciu kultury języka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>, „Poradnik Językowy” 1990, z. 3.</w:t>
                  </w:r>
                </w:p>
                <w:p w14:paraId="0B1A51C4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E. Przyłubska, F. Przyłubski, </w:t>
                  </w:r>
                  <w:r w:rsidRPr="002D5623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ar-SA"/>
                    </w:rPr>
                    <w:t>Język polski na co dzień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, Warszawa 1985. </w:t>
                  </w:r>
                </w:p>
                <w:p w14:paraId="0BBF92A4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ar-SA"/>
                    </w:rPr>
                    <w:t>Słownik wymowy polskiej PWN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, red. M. Karaś, M. Madejowa, Warszawa – Kraków 1977. </w:t>
                  </w:r>
                </w:p>
                <w:p w14:paraId="4F6952AA" w14:textId="77777777" w:rsidR="00685772" w:rsidRPr="002D5623" w:rsidRDefault="00685772" w:rsidP="00685772">
                  <w:pPr>
                    <w:widowControl/>
                    <w:numPr>
                      <w:ilvl w:val="0"/>
                      <w:numId w:val="5"/>
                    </w:numPr>
                    <w:tabs>
                      <w:tab w:val="left" w:pos="720"/>
                    </w:tabs>
                    <w:suppressAutoHyphens w:val="0"/>
                    <w:autoSpaceDE/>
                    <w:ind w:left="714" w:hanging="357"/>
                    <w:jc w:val="both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B. Walczak, </w:t>
                  </w:r>
                  <w:r w:rsidRPr="002D5623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ar-SA"/>
                    </w:rPr>
                    <w:t>Przegląd kryteriów poprawności językowej</w:t>
                  </w:r>
                  <w:r w:rsidRPr="002D5623"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  <w:t xml:space="preserve">, „Poradnik Językowy” 1995, z. 9/10. </w:t>
                  </w:r>
                </w:p>
                <w:p w14:paraId="169524FB" w14:textId="77777777" w:rsidR="00685772" w:rsidRPr="002D5623" w:rsidRDefault="00685772" w:rsidP="0068577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2B86B7A" w14:textId="77777777" w:rsidR="00685772" w:rsidRPr="002D5623" w:rsidRDefault="00685772" w:rsidP="0068577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5623">
                    <w:rPr>
                      <w:rFonts w:ascii="Arial" w:hAnsi="Arial" w:cs="Arial"/>
                      <w:sz w:val="22"/>
                      <w:szCs w:val="22"/>
                    </w:rPr>
                    <w:t>Wybrane strony internetowe:</w:t>
                  </w:r>
                </w:p>
                <w:p w14:paraId="28000D4D" w14:textId="77777777" w:rsidR="00685772" w:rsidRPr="002D5623" w:rsidRDefault="00685772" w:rsidP="0068577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hyperlink r:id="rId8" w:history="1">
                    <w:r w:rsidRPr="002D5623">
                      <w:rPr>
                        <w:rStyle w:val="Hipercze"/>
                        <w:rFonts w:ascii="Arial" w:hAnsi="Arial" w:cs="Arial"/>
                        <w:sz w:val="22"/>
                        <w:szCs w:val="22"/>
                      </w:rPr>
                      <w:t>https://rjp.pan.pl/</w:t>
                    </w:r>
                  </w:hyperlink>
                </w:p>
                <w:p w14:paraId="250AFEB1" w14:textId="77777777" w:rsidR="00685772" w:rsidRPr="002D5623" w:rsidRDefault="00685772" w:rsidP="0068577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hyperlink r:id="rId9" w:history="1">
                    <w:r w:rsidRPr="002D5623">
                      <w:rPr>
                        <w:rStyle w:val="Hipercze"/>
                        <w:rFonts w:ascii="Arial" w:hAnsi="Arial" w:cs="Arial"/>
                        <w:sz w:val="22"/>
                        <w:szCs w:val="22"/>
                      </w:rPr>
                      <w:t>https://www.uw.edu.pl/tag/obserwatorium-jezykowe/</w:t>
                    </w:r>
                  </w:hyperlink>
                </w:p>
                <w:p w14:paraId="31D99D39" w14:textId="77777777" w:rsidR="00685772" w:rsidRPr="002D5623" w:rsidRDefault="00685772" w:rsidP="0068577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hyperlink r:id="rId10" w:history="1">
                    <w:r w:rsidRPr="002D5623">
                      <w:rPr>
                        <w:rFonts w:ascii="Arial" w:hAnsi="Arial" w:cs="Arial"/>
                        <w:sz w:val="22"/>
                        <w:szCs w:val="22"/>
                        <w:shd w:val="clear" w:color="auto" w:fill="FFFFFF"/>
                      </w:rPr>
                      <w:t>https://poradniajezykowa.uw.edu.pl/</w:t>
                    </w:r>
                  </w:hyperlink>
                </w:p>
                <w:p w14:paraId="04717425" w14:textId="77777777" w:rsidR="00685772" w:rsidRPr="002D5623" w:rsidRDefault="00685772" w:rsidP="0068577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hyperlink r:id="rId11" w:history="1">
                    <w:r w:rsidRPr="002D5623">
                      <w:rPr>
                        <w:rStyle w:val="Hipercze"/>
                        <w:rFonts w:ascii="Arial" w:hAnsi="Arial" w:cs="Arial"/>
                        <w:sz w:val="22"/>
                        <w:szCs w:val="22"/>
                      </w:rPr>
                      <w:t>https://sjp.pwn.pl/</w:t>
                    </w:r>
                  </w:hyperlink>
                </w:p>
                <w:p w14:paraId="0F815A27" w14:textId="77777777" w:rsidR="00685772" w:rsidRPr="002D5623" w:rsidRDefault="00685772" w:rsidP="0068577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5623">
                    <w:rPr>
                      <w:rFonts w:ascii="Arial" w:hAnsi="Arial" w:cs="Arial"/>
                      <w:sz w:val="22"/>
                      <w:szCs w:val="22"/>
                    </w:rPr>
                    <w:t>https://wsjp.pl/</w:t>
                  </w:r>
                </w:p>
                <w:p w14:paraId="706C522C" w14:textId="77777777" w:rsidR="00685772" w:rsidRPr="002D5623" w:rsidRDefault="00685772" w:rsidP="0068577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hyperlink r:id="rId12" w:history="1">
                    <w:r w:rsidRPr="002D5623">
                      <w:rPr>
                        <w:rFonts w:ascii="Arial" w:hAnsi="Arial" w:cs="Arial"/>
                        <w:sz w:val="22"/>
                        <w:szCs w:val="22"/>
                        <w:shd w:val="clear" w:color="auto" w:fill="FFFFFF"/>
                      </w:rPr>
                      <w:t>https://ug.edu.pl/ug_poleca/ug_dla_trojmiasta/poradnie/telefoniczna_poradnia_jezykowa</w:t>
                    </w:r>
                  </w:hyperlink>
                </w:p>
                <w:p w14:paraId="0699512F" w14:textId="77777777" w:rsidR="00685772" w:rsidRPr="002D5623" w:rsidRDefault="00685772" w:rsidP="00685772">
                  <w:pPr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  <w:hyperlink r:id="rId13" w:history="1">
                    <w:r w:rsidRPr="002D5623">
                      <w:rPr>
                        <w:rStyle w:val="Hipercze"/>
                        <w:rFonts w:ascii="Arial" w:hAnsi="Arial" w:cs="Arial"/>
                        <w:sz w:val="22"/>
                        <w:szCs w:val="22"/>
                        <w:shd w:val="clear" w:color="auto" w:fill="FFFFFF"/>
                      </w:rPr>
                      <w:t>http://www.poradniajezykowa.us.edu.pl/</w:t>
                    </w:r>
                  </w:hyperlink>
                </w:p>
                <w:p w14:paraId="42CC1A77" w14:textId="77777777" w:rsidR="00685772" w:rsidRPr="002D5623" w:rsidRDefault="00685772" w:rsidP="00685772">
                  <w:pPr>
                    <w:rPr>
                      <w:rFonts w:ascii="Arial" w:hAnsi="Arial" w:cs="Arial"/>
                      <w:sz w:val="22"/>
                      <w:szCs w:val="22"/>
                      <w:shd w:val="clear" w:color="auto" w:fill="FFFFFF"/>
                    </w:rPr>
                  </w:pPr>
                  <w:hyperlink r:id="rId14" w:history="1">
                    <w:r w:rsidRPr="002D5623">
                      <w:rPr>
                        <w:rStyle w:val="Hipercze"/>
                        <w:rFonts w:ascii="Arial" w:hAnsi="Arial" w:cs="Arial"/>
                        <w:sz w:val="22"/>
                        <w:szCs w:val="22"/>
                        <w:shd w:val="clear" w:color="auto" w:fill="FFFFFF"/>
                      </w:rPr>
                      <w:t>http://www.polonistyka.amu.edu.pl/dla-absolwenta/dla-absolwenta/poradnie/poradnia-jzykowa</w:t>
                    </w:r>
                  </w:hyperlink>
                </w:p>
                <w:p w14:paraId="2B202F62" w14:textId="77777777" w:rsidR="00685772" w:rsidRPr="002D5623" w:rsidRDefault="00685772" w:rsidP="0068577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hyperlink r:id="rId15" w:history="1">
                    <w:r w:rsidRPr="002D5623">
                      <w:rPr>
                        <w:rStyle w:val="Hipercze"/>
                        <w:rFonts w:ascii="Arial" w:hAnsi="Arial" w:cs="Arial"/>
                        <w:sz w:val="22"/>
                        <w:szCs w:val="22"/>
                      </w:rPr>
                      <w:t>https://rjp.pan.pl/index.php?option=com_content&amp;view=article&amp;id=1890&amp;Itemid=213</w:t>
                    </w:r>
                  </w:hyperlink>
                </w:p>
                <w:p w14:paraId="0CC68883" w14:textId="77777777" w:rsidR="00685772" w:rsidRPr="002D5623" w:rsidRDefault="00685772" w:rsidP="0068577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5623">
                    <w:rPr>
                      <w:rFonts w:ascii="Arial" w:hAnsi="Arial" w:cs="Arial"/>
                      <w:sz w:val="22"/>
                      <w:szCs w:val="22"/>
                    </w:rPr>
                    <w:t>https://www.nck.pl/projekty-kulturalne/projekty/ojczysty-dodaj-do-ulubionych</w:t>
                  </w:r>
                </w:p>
              </w:tc>
            </w:tr>
          </w:tbl>
          <w:p w14:paraId="5769C7AE" w14:textId="77777777" w:rsidR="00685772" w:rsidRPr="002D5623" w:rsidRDefault="00685772" w:rsidP="006857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1E3BE0" w14:textId="77777777" w:rsidR="00FD197C" w:rsidRPr="002D5623" w:rsidRDefault="00FD197C" w:rsidP="00FD19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AA4081" w14:textId="77777777" w:rsidR="00FD197C" w:rsidRPr="002D5623" w:rsidRDefault="00FD197C" w:rsidP="00FD197C">
      <w:pPr>
        <w:rPr>
          <w:rFonts w:ascii="Arial" w:hAnsi="Arial" w:cs="Arial"/>
          <w:sz w:val="22"/>
          <w:szCs w:val="22"/>
        </w:rPr>
      </w:pPr>
    </w:p>
    <w:p w14:paraId="39797632" w14:textId="77777777" w:rsidR="00FD197C" w:rsidRPr="002D5623" w:rsidRDefault="00FD197C" w:rsidP="00FD197C">
      <w:pPr>
        <w:rPr>
          <w:rFonts w:ascii="Arial" w:hAnsi="Arial" w:cs="Arial"/>
          <w:sz w:val="22"/>
          <w:szCs w:val="22"/>
        </w:rPr>
      </w:pPr>
    </w:p>
    <w:p w14:paraId="03B83422" w14:textId="77777777" w:rsidR="00FD197C" w:rsidRPr="002D5623" w:rsidRDefault="00FD197C" w:rsidP="00FD197C">
      <w:pPr>
        <w:pStyle w:val="Tekstdymka1"/>
        <w:rPr>
          <w:rFonts w:ascii="Arial" w:hAnsi="Arial" w:cs="Arial"/>
          <w:sz w:val="22"/>
          <w:szCs w:val="22"/>
        </w:rPr>
      </w:pPr>
    </w:p>
    <w:p w14:paraId="4CB4B945" w14:textId="77777777" w:rsidR="00FD197C" w:rsidRPr="002D5623" w:rsidRDefault="00FD197C" w:rsidP="00FD197C">
      <w:pPr>
        <w:pStyle w:val="Tekstdymka1"/>
        <w:rPr>
          <w:rFonts w:ascii="Arial" w:hAnsi="Arial" w:cs="Arial"/>
          <w:sz w:val="22"/>
          <w:szCs w:val="22"/>
        </w:rPr>
      </w:pPr>
      <w:r w:rsidRPr="002D5623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FD197C" w:rsidRPr="002D5623" w14:paraId="7A402744" w14:textId="77777777" w:rsidTr="00FD197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C345964" w14:textId="77777777" w:rsidR="00FD197C" w:rsidRPr="002D5623" w:rsidRDefault="00FD197C" w:rsidP="00FD197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D5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0F563C8E" w14:textId="77777777" w:rsidR="00FD197C" w:rsidRPr="002D5623" w:rsidRDefault="00FD197C" w:rsidP="00FD197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D5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7A5DC449" w14:textId="77777777" w:rsidR="00FD197C" w:rsidRPr="002D5623" w:rsidRDefault="00925327" w:rsidP="00FD197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D5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FD197C" w:rsidRPr="002D5623" w14:paraId="5C080D5F" w14:textId="77777777" w:rsidTr="00FD197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A2F5A8F" w14:textId="77777777" w:rsidR="00FD197C" w:rsidRPr="002D5623" w:rsidRDefault="00FD197C" w:rsidP="00FD197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B1E75B" w14:textId="77777777" w:rsidR="00FD197C" w:rsidRPr="002D5623" w:rsidRDefault="00FD197C" w:rsidP="00FD197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D5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5056BDF" w14:textId="77777777" w:rsidR="00FD197C" w:rsidRPr="002D5623" w:rsidRDefault="00925327" w:rsidP="00FD197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D5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FD197C" w:rsidRPr="002D5623" w14:paraId="1D29E6FA" w14:textId="77777777" w:rsidTr="00FD197C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BF5DAAA" w14:textId="77777777" w:rsidR="00FD197C" w:rsidRPr="002D5623" w:rsidRDefault="00FD197C" w:rsidP="00FD197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1D28DD6" w14:textId="77777777" w:rsidR="00FD197C" w:rsidRPr="002D5623" w:rsidRDefault="00FD197C" w:rsidP="00FD197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D5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5984207" w14:textId="77777777" w:rsidR="00FD197C" w:rsidRPr="002D5623" w:rsidRDefault="00685772" w:rsidP="00FD197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D5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FD197C" w:rsidRPr="002D5623" w14:paraId="7D58D50B" w14:textId="77777777" w:rsidTr="00FD197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B8ED5E4" w14:textId="77777777" w:rsidR="00FD197C" w:rsidRPr="002D5623" w:rsidRDefault="00FD197C" w:rsidP="00FD197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D5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61B07A32" w14:textId="77777777" w:rsidR="00FD197C" w:rsidRPr="002D5623" w:rsidRDefault="00FD197C" w:rsidP="00FD197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D5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A4CBF6F" w14:textId="77777777" w:rsidR="00FD197C" w:rsidRPr="002D5623" w:rsidRDefault="00685772" w:rsidP="00FD197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D5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FD197C" w:rsidRPr="002D5623" w14:paraId="11613D11" w14:textId="77777777" w:rsidTr="00FD197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3F21163" w14:textId="77777777" w:rsidR="00FD197C" w:rsidRPr="002D5623" w:rsidRDefault="00FD197C" w:rsidP="00FD197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891EFB1" w14:textId="77777777" w:rsidR="00FD197C" w:rsidRPr="002D5623" w:rsidRDefault="00FD197C" w:rsidP="00FD197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D5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1A4FBEA" w14:textId="77777777" w:rsidR="00FD197C" w:rsidRPr="002D5623" w:rsidRDefault="00FD197C" w:rsidP="00FD197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D197C" w:rsidRPr="002D5623" w14:paraId="0CEC1F4A" w14:textId="77777777" w:rsidTr="00FD197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A706EB8" w14:textId="77777777" w:rsidR="00FD197C" w:rsidRPr="002D5623" w:rsidRDefault="00FD197C" w:rsidP="00FD197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65475DE" w14:textId="77777777" w:rsidR="00FD197C" w:rsidRPr="002D5623" w:rsidRDefault="00FD197C" w:rsidP="00FD197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D5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13A8424" w14:textId="77777777" w:rsidR="00FD197C" w:rsidRPr="002D5623" w:rsidRDefault="00FD197C" w:rsidP="00FD197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D197C" w:rsidRPr="002D5623" w14:paraId="47EA02E0" w14:textId="77777777" w:rsidTr="00FD197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97914ED" w14:textId="77777777" w:rsidR="00FD197C" w:rsidRPr="002D5623" w:rsidRDefault="00FD197C" w:rsidP="00FD197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524A709" w14:textId="77777777" w:rsidR="00FD197C" w:rsidRPr="002D5623" w:rsidRDefault="00FD197C" w:rsidP="00FD197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D5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A28BD11" w14:textId="77777777" w:rsidR="00FD197C" w:rsidRPr="002D5623" w:rsidRDefault="00685772" w:rsidP="0092532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D5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FD197C" w:rsidRPr="002D5623" w14:paraId="137BE5E8" w14:textId="77777777" w:rsidTr="00FD197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77D3313" w14:textId="77777777" w:rsidR="00FD197C" w:rsidRPr="002D5623" w:rsidRDefault="00FD197C" w:rsidP="00FD197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D5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91D48BB" w14:textId="77777777" w:rsidR="00FD197C" w:rsidRPr="002D5623" w:rsidRDefault="00685772" w:rsidP="00FD197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D5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26</w:t>
            </w:r>
          </w:p>
        </w:tc>
      </w:tr>
      <w:tr w:rsidR="00FD197C" w:rsidRPr="002D5623" w14:paraId="7B2076D0" w14:textId="77777777" w:rsidTr="00FD197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32FC30F" w14:textId="77777777" w:rsidR="00FD197C" w:rsidRPr="002D5623" w:rsidRDefault="00FD197C" w:rsidP="00FD197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D5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A5ADEC2" w14:textId="77777777" w:rsidR="00FD197C" w:rsidRPr="002D5623" w:rsidRDefault="00685772" w:rsidP="00FD197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D5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277B0E90" w14:textId="77777777" w:rsidR="00FD197C" w:rsidRPr="002D5623" w:rsidRDefault="00FD197C" w:rsidP="00FD197C">
      <w:pPr>
        <w:pStyle w:val="Tekstdymka1"/>
        <w:rPr>
          <w:rFonts w:ascii="Arial" w:hAnsi="Arial" w:cs="Arial"/>
          <w:sz w:val="22"/>
          <w:szCs w:val="22"/>
        </w:rPr>
      </w:pPr>
    </w:p>
    <w:p w14:paraId="36EA6DAD" w14:textId="77777777" w:rsidR="00A51721" w:rsidRPr="002D5623" w:rsidRDefault="00A51721">
      <w:pPr>
        <w:rPr>
          <w:rFonts w:ascii="Arial" w:hAnsi="Arial" w:cs="Arial"/>
          <w:sz w:val="22"/>
          <w:szCs w:val="22"/>
        </w:rPr>
      </w:pPr>
    </w:p>
    <w:sectPr w:rsidR="00A51721" w:rsidRPr="002D562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79CE0" w14:textId="77777777" w:rsidR="009C2CA3" w:rsidRDefault="009C2CA3">
      <w:r>
        <w:separator/>
      </w:r>
    </w:p>
  </w:endnote>
  <w:endnote w:type="continuationSeparator" w:id="0">
    <w:p w14:paraId="38C2A19A" w14:textId="77777777" w:rsidR="009C2CA3" w:rsidRDefault="009C2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66827" w14:textId="77777777" w:rsidR="00FD197C" w:rsidRDefault="00FD19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A1417" w14:textId="77777777" w:rsidR="00FD197C" w:rsidRDefault="00FD197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B0CC9">
      <w:rPr>
        <w:noProof/>
      </w:rPr>
      <w:t>1</w:t>
    </w:r>
    <w:r>
      <w:fldChar w:fldCharType="end"/>
    </w:r>
  </w:p>
  <w:p w14:paraId="3571A89F" w14:textId="77777777" w:rsidR="00FD197C" w:rsidRDefault="00FD19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DB804" w14:textId="77777777" w:rsidR="00FD197C" w:rsidRDefault="00FD19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65A8D" w14:textId="77777777" w:rsidR="009C2CA3" w:rsidRDefault="009C2CA3">
      <w:r>
        <w:separator/>
      </w:r>
    </w:p>
  </w:footnote>
  <w:footnote w:type="continuationSeparator" w:id="0">
    <w:p w14:paraId="1561E4EC" w14:textId="77777777" w:rsidR="009C2CA3" w:rsidRDefault="009C2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27C45" w14:textId="77777777" w:rsidR="00FD197C" w:rsidRDefault="00FD19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E3BAC" w14:textId="77777777" w:rsidR="00FD197C" w:rsidRDefault="00FD197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F665C" w14:textId="77777777" w:rsidR="00FD197C" w:rsidRDefault="00FD19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3"/>
    <w:multiLevelType w:val="multilevel"/>
    <w:tmpl w:val="1FC4122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18B07C7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43C6C35"/>
    <w:multiLevelType w:val="hybridMultilevel"/>
    <w:tmpl w:val="EDD22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E2DB7"/>
    <w:multiLevelType w:val="hybridMultilevel"/>
    <w:tmpl w:val="A8820B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9175571">
    <w:abstractNumId w:val="0"/>
  </w:num>
  <w:num w:numId="2" w16cid:durableId="10106209">
    <w:abstractNumId w:val="4"/>
  </w:num>
  <w:num w:numId="3" w16cid:durableId="1030498093">
    <w:abstractNumId w:val="3"/>
  </w:num>
  <w:num w:numId="4" w16cid:durableId="43529646">
    <w:abstractNumId w:val="1"/>
  </w:num>
  <w:num w:numId="5" w16cid:durableId="14428718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autoHyphenation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2DF"/>
    <w:rsid w:val="000802DF"/>
    <w:rsid w:val="00176F3C"/>
    <w:rsid w:val="002D5623"/>
    <w:rsid w:val="003B0CC9"/>
    <w:rsid w:val="005564BE"/>
    <w:rsid w:val="00602B8C"/>
    <w:rsid w:val="00685772"/>
    <w:rsid w:val="006C4F62"/>
    <w:rsid w:val="00736846"/>
    <w:rsid w:val="007A7095"/>
    <w:rsid w:val="007F3E21"/>
    <w:rsid w:val="008B188D"/>
    <w:rsid w:val="008C0416"/>
    <w:rsid w:val="00901260"/>
    <w:rsid w:val="00925327"/>
    <w:rsid w:val="009C2CA3"/>
    <w:rsid w:val="00A51721"/>
    <w:rsid w:val="00A56CF4"/>
    <w:rsid w:val="00AF7016"/>
    <w:rsid w:val="00B715E3"/>
    <w:rsid w:val="00BB0328"/>
    <w:rsid w:val="00C102E0"/>
    <w:rsid w:val="00C47164"/>
    <w:rsid w:val="00CC2462"/>
    <w:rsid w:val="00DC575E"/>
    <w:rsid w:val="00EF3C53"/>
    <w:rsid w:val="00F17405"/>
    <w:rsid w:val="00F7398C"/>
    <w:rsid w:val="00FD197C"/>
    <w:rsid w:val="00FD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7935D"/>
  <w15:chartTrackingRefBased/>
  <w15:docId w15:val="{DE1E31C3-84B1-4594-B555-DE5C37A59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197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D197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D197C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FD197C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FD197C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FD197C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FD197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FD197C"/>
    <w:pPr>
      <w:suppressLineNumbers/>
    </w:pPr>
  </w:style>
  <w:style w:type="paragraph" w:customStyle="1" w:styleId="Tekstdymka1">
    <w:name w:val="Tekst dymka1"/>
    <w:basedOn w:val="Normalny"/>
    <w:rsid w:val="00FD197C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FD197C"/>
    <w:rPr>
      <w:b/>
      <w:bCs/>
    </w:rPr>
  </w:style>
  <w:style w:type="character" w:styleId="Hipercze">
    <w:name w:val="Hyperlink"/>
    <w:uiPriority w:val="99"/>
    <w:unhideWhenUsed/>
    <w:rsid w:val="00FD197C"/>
    <w:rPr>
      <w:color w:val="0563C1"/>
      <w:u w:val="single"/>
    </w:rPr>
  </w:style>
  <w:style w:type="character" w:styleId="Uwydatnienie">
    <w:name w:val="Emphasis"/>
    <w:uiPriority w:val="20"/>
    <w:qFormat/>
    <w:rsid w:val="00FD197C"/>
    <w:rPr>
      <w:i/>
      <w:iCs/>
    </w:rPr>
  </w:style>
  <w:style w:type="paragraph" w:styleId="Tekstpodstawowy">
    <w:name w:val="Body Text"/>
    <w:basedOn w:val="Normalny"/>
    <w:link w:val="TekstpodstawowyZnak"/>
    <w:uiPriority w:val="99"/>
    <w:unhideWhenUsed/>
    <w:rsid w:val="00FD19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D197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D197C"/>
    <w:pPr>
      <w:ind w:left="720"/>
      <w:contextualSpacing/>
    </w:pPr>
  </w:style>
  <w:style w:type="paragraph" w:styleId="Lista">
    <w:name w:val="List"/>
    <w:basedOn w:val="Tekstpodstawowy"/>
    <w:semiHidden/>
    <w:rsid w:val="008B188D"/>
  </w:style>
  <w:style w:type="paragraph" w:styleId="Poprawka">
    <w:name w:val="Revision"/>
    <w:hidden/>
    <w:uiPriority w:val="99"/>
    <w:semiHidden/>
    <w:rsid w:val="00901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jp.pan.pl/" TargetMode="External"/><Relationship Id="rId13" Type="http://schemas.openxmlformats.org/officeDocument/2006/relationships/hyperlink" Target="http://www.poradniajezykowa.us.edu.pl/" TargetMode="External"/><Relationship Id="rId18" Type="http://schemas.openxmlformats.org/officeDocument/2006/relationships/footer" Target="footer1.xml"/><Relationship Id="rId26" Type="http://schemas.openxmlformats.org/officeDocument/2006/relationships/customXml" Target="../customXml/item3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s://www.ewakolodziejek.pl/dla-studentow" TargetMode="External"/><Relationship Id="rId12" Type="http://schemas.openxmlformats.org/officeDocument/2006/relationships/hyperlink" Target="https://ug.edu.pl/ug_poleca/ug_dla_trojmiasta/poradnie/telefoniczna_poradnia_jezykowa" TargetMode="External"/><Relationship Id="rId17" Type="http://schemas.openxmlformats.org/officeDocument/2006/relationships/header" Target="header2.xml"/><Relationship Id="rId25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jp.pwn.pl/" TargetMode="External"/><Relationship Id="rId24" Type="http://schemas.openxmlformats.org/officeDocument/2006/relationships/customXml" Target="../customXml/item1.xml"/><Relationship Id="rId5" Type="http://schemas.openxmlformats.org/officeDocument/2006/relationships/footnotes" Target="footnotes.xml"/><Relationship Id="rId15" Type="http://schemas.openxmlformats.org/officeDocument/2006/relationships/hyperlink" Target="https://rjp.pan.pl/index.php?option=com_content&amp;view=article&amp;id=1890&amp;Itemid=213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poradniajezykowa.uw.edu.pl/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uw.edu.pl/tag/obserwatorium-jezykowe/" TargetMode="External"/><Relationship Id="rId14" Type="http://schemas.openxmlformats.org/officeDocument/2006/relationships/hyperlink" Target="http://www.polonistyka.amu.edu.pl/dla-absolwenta/dla-absolwenta/poradnie/poradnia-jzykow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C4B364-0E1B-4AC1-AEE7-E2ABB63A49B8}"/>
</file>

<file path=customXml/itemProps2.xml><?xml version="1.0" encoding="utf-8"?>
<ds:datastoreItem xmlns:ds="http://schemas.openxmlformats.org/officeDocument/2006/customXml" ds:itemID="{68738AD5-E937-4275-99BA-E325394835D3}"/>
</file>

<file path=customXml/itemProps3.xml><?xml version="1.0" encoding="utf-8"?>
<ds:datastoreItem xmlns:ds="http://schemas.openxmlformats.org/officeDocument/2006/customXml" ds:itemID="{12E6A555-2482-4DA0-868E-7BD6DF8E68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1548</Words>
  <Characters>9290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Karamańska</dc:creator>
  <cp:keywords/>
  <dc:description/>
  <cp:lastModifiedBy>Monika Kardasz</cp:lastModifiedBy>
  <cp:revision>15</cp:revision>
  <dcterms:created xsi:type="dcterms:W3CDTF">2024-10-12T21:44:00Z</dcterms:created>
  <dcterms:modified xsi:type="dcterms:W3CDTF">2024-11-06T21:52:00Z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